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34"/>
        <w:gridCol w:w="4119"/>
        <w:gridCol w:w="4520"/>
        <w:gridCol w:w="3135"/>
        <w:gridCol w:w="2268"/>
      </w:tblGrid>
      <w:tr w:rsidR="00CB5AE6" w:rsidRPr="00235D38" w:rsidTr="00174B69">
        <w:tc>
          <w:tcPr>
            <w:tcW w:w="15276" w:type="dxa"/>
            <w:gridSpan w:val="5"/>
          </w:tcPr>
          <w:p w:rsidR="00CB5AE6" w:rsidRPr="00235D38" w:rsidRDefault="00CB5AE6" w:rsidP="002E511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Календарно-тематическое планирование в младшей-средней группе к парциальной программе «Мир без опасности»</w:t>
            </w:r>
          </w:p>
        </w:tc>
      </w:tr>
      <w:tr w:rsidR="002E511D" w:rsidRPr="00235D38" w:rsidTr="002E511D">
        <w:tc>
          <w:tcPr>
            <w:tcW w:w="1234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119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2268" w:type="dxa"/>
          </w:tcPr>
          <w:p w:rsidR="002E511D" w:rsidRPr="00235D38" w:rsidRDefault="002E511D" w:rsidP="002E511D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Источник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Кто нас окружает</w:t>
            </w:r>
          </w:p>
        </w:tc>
        <w:tc>
          <w:tcPr>
            <w:tcW w:w="4520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представления детей об окр</w:t>
            </w:r>
            <w:r w:rsidRPr="00235D38">
              <w:rPr>
                <w:rFonts w:ascii="Times New Roman" w:hAnsi="Times New Roman" w:cs="Times New Roman"/>
              </w:rPr>
              <w:t>у</w:t>
            </w:r>
            <w:r w:rsidRPr="00235D38">
              <w:rPr>
                <w:rFonts w:ascii="Times New Roman" w:hAnsi="Times New Roman" w:cs="Times New Roman"/>
              </w:rPr>
              <w:t>жающих людях (родные, знакомые и незн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комые).  Объяснить разницу во взаимоотн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шениях с ними.</w:t>
            </w:r>
          </w:p>
        </w:tc>
        <w:tc>
          <w:tcPr>
            <w:tcW w:w="3135" w:type="dxa"/>
          </w:tcPr>
          <w:p w:rsidR="002E511D" w:rsidRPr="00235D38" w:rsidRDefault="002E511D" w:rsidP="002E511D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-Беседа «Я и другие»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-Чтение художественной л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и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тературы: «Колобок», «Волк и семеро козлят», К.И.Чуковского «Котауси и Мауси», С.Я.Маршак «Сказка о глупом мышонке»</w:t>
            </w:r>
            <w:r w:rsidR="0048022C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, Лиса в заячьей шкуре»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E511D" w:rsidRPr="00235D38" w:rsidRDefault="002E511D" w:rsidP="002E511D">
            <w:pPr>
              <w:pStyle w:val="a4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-Дидактическая игра «Верно-не верно»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  <w:p w:rsidR="00235D38" w:rsidRPr="00235D38" w:rsidRDefault="0048022C" w:rsidP="007E59B9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-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235D38">
              <w:rPr>
                <w:color w:val="000000"/>
                <w:sz w:val="22"/>
                <w:szCs w:val="22"/>
                <w:bdr w:val="none" w:sz="0" w:space="0" w:color="auto" w:frame="1"/>
              </w:rPr>
              <w:t>Чтение стихотворения:</w:t>
            </w:r>
            <w:r w:rsidRPr="00235D38">
              <w:rPr>
                <w:b/>
                <w:color w:val="000000"/>
                <w:sz w:val="22"/>
                <w:szCs w:val="22"/>
                <w:bdr w:val="none" w:sz="0" w:space="0" w:color="auto" w:frame="1"/>
              </w:rPr>
              <w:t xml:space="preserve"> «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Раз, два, три, четыре, Кто живет у нас в квартире?», «</w:t>
            </w:r>
            <w:r w:rsidR="00F35DD9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К</w:t>
            </w:r>
            <w:r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ак вести себя с незнакомцем»</w:t>
            </w:r>
            <w:r w:rsidR="00222B2B" w:rsidRPr="00235D38">
              <w:rPr>
                <w:rStyle w:val="a5"/>
                <w:b w:val="0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2E511D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</w:t>
            </w:r>
            <w:r w:rsidR="0048022C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615585" w:rsidRPr="00235D38" w:rsidRDefault="00615585" w:rsidP="004802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 группе</w:t>
            </w:r>
          </w:p>
        </w:tc>
        <w:tc>
          <w:tcPr>
            <w:tcW w:w="4520" w:type="dxa"/>
          </w:tcPr>
          <w:p w:rsidR="002E511D" w:rsidRPr="00235D38" w:rsidRDefault="00D77F1C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Воспитывать у детей правила поведения  и общения в помещении детского  сада (в группе, спальне, приемной).</w:t>
            </w:r>
            <w:r w:rsidR="00615585" w:rsidRPr="00235D38">
              <w:rPr>
                <w:rFonts w:ascii="Times New Roman" w:hAnsi="Times New Roman" w:cs="Times New Roman"/>
              </w:rPr>
              <w:t xml:space="preserve"> Развивать ум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ние подчиняться правилам безопасности, ж</w:t>
            </w:r>
            <w:r w:rsidR="00615585" w:rsidRPr="00235D38">
              <w:rPr>
                <w:rFonts w:ascii="Times New Roman" w:hAnsi="Times New Roman" w:cs="Times New Roman"/>
              </w:rPr>
              <w:t>е</w:t>
            </w:r>
            <w:r w:rsidR="00615585" w:rsidRPr="00235D38">
              <w:rPr>
                <w:rFonts w:ascii="Times New Roman" w:hAnsi="Times New Roman" w:cs="Times New Roman"/>
              </w:rPr>
              <w:t>лание беречь свое здоровье и здоровье окр</w:t>
            </w:r>
            <w:r w:rsidR="00615585" w:rsidRPr="00235D38">
              <w:rPr>
                <w:rFonts w:ascii="Times New Roman" w:hAnsi="Times New Roman" w:cs="Times New Roman"/>
              </w:rPr>
              <w:t>у</w:t>
            </w:r>
            <w:r w:rsidR="00615585" w:rsidRPr="00235D38">
              <w:rPr>
                <w:rFonts w:ascii="Times New Roman" w:hAnsi="Times New Roman" w:cs="Times New Roman"/>
              </w:rPr>
              <w:t>жающих.</w:t>
            </w:r>
          </w:p>
        </w:tc>
        <w:tc>
          <w:tcPr>
            <w:tcW w:w="3135" w:type="dxa"/>
          </w:tcPr>
          <w:p w:rsidR="002E511D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-Игровая обучающая сит</w:t>
            </w:r>
            <w:r w:rsidR="005C2354" w:rsidRPr="00235D38">
              <w:rPr>
                <w:rFonts w:ascii="Times New Roman" w:hAnsi="Times New Roman" w:cs="Times New Roman"/>
              </w:rPr>
              <w:t>уация «Правила поведения в гру</w:t>
            </w:r>
            <w:r w:rsidR="005C2354" w:rsidRPr="00235D38">
              <w:rPr>
                <w:rFonts w:ascii="Times New Roman" w:hAnsi="Times New Roman" w:cs="Times New Roman"/>
              </w:rPr>
              <w:t>п</w:t>
            </w:r>
            <w:r w:rsidR="005C2354" w:rsidRPr="00235D38">
              <w:rPr>
                <w:rFonts w:ascii="Times New Roman" w:hAnsi="Times New Roman" w:cs="Times New Roman"/>
              </w:rPr>
              <w:t>пе</w:t>
            </w:r>
            <w:r w:rsidRPr="00235D38">
              <w:rPr>
                <w:rFonts w:ascii="Times New Roman" w:hAnsi="Times New Roman" w:cs="Times New Roman"/>
              </w:rPr>
              <w:t>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  <w:p w:rsidR="00615585" w:rsidRPr="00235D38" w:rsidRDefault="00615585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-Дидактическая игра «Можно-нельзя»</w:t>
            </w:r>
            <w:r w:rsidR="00222B2B" w:rsidRPr="00235D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C2354" w:rsidRPr="00235D38" w:rsidRDefault="005C2354" w:rsidP="0061558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стр.107-110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вести себя во время прогулки</w:t>
            </w:r>
          </w:p>
        </w:tc>
        <w:tc>
          <w:tcPr>
            <w:tcW w:w="4520" w:type="dxa"/>
          </w:tcPr>
          <w:p w:rsidR="002E511D" w:rsidRPr="00235D38" w:rsidRDefault="00E560CA" w:rsidP="00E560C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детей соблюдать правила безопасного поведения на участке для  прогулок в де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235D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ском саду.</w:t>
            </w:r>
          </w:p>
        </w:tc>
        <w:tc>
          <w:tcPr>
            <w:tcW w:w="3135" w:type="dxa"/>
          </w:tcPr>
          <w:p w:rsidR="002E511D" w:rsidRPr="00235D38" w:rsidRDefault="00222B2B" w:rsidP="00222B2B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 участке для прогулок ра</w:t>
            </w:r>
            <w:r w:rsidRPr="00235D38">
              <w:rPr>
                <w:rFonts w:ascii="Times New Roman" w:hAnsi="Times New Roman" w:cs="Times New Roman"/>
              </w:rPr>
              <w:t>с</w:t>
            </w:r>
            <w:r w:rsidRPr="00235D38">
              <w:rPr>
                <w:rFonts w:ascii="Times New Roman" w:hAnsi="Times New Roman" w:cs="Times New Roman"/>
              </w:rPr>
              <w:t>сказать детям, какое игровое оборудование есть на участке и о правилах обращения с ним.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Ребята, давайте жить дружно!</w:t>
            </w:r>
          </w:p>
        </w:tc>
        <w:tc>
          <w:tcPr>
            <w:tcW w:w="4520" w:type="dxa"/>
          </w:tcPr>
          <w:p w:rsidR="002E511D" w:rsidRPr="00235D38" w:rsidRDefault="00815F79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Формировать доброжелательные отношения между детьми. Учить дружить.</w:t>
            </w:r>
          </w:p>
        </w:tc>
        <w:tc>
          <w:tcPr>
            <w:tcW w:w="3135" w:type="dxa"/>
          </w:tcPr>
          <w:p w:rsidR="002E511D" w:rsidRPr="00235D38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Беседа «Правило Кота Ле</w:t>
            </w:r>
            <w:r w:rsidR="00F21D22" w:rsidRPr="00235D38">
              <w:rPr>
                <w:rFonts w:ascii="Times New Roman" w:hAnsi="Times New Roman" w:cs="Times New Roman"/>
              </w:rPr>
              <w:t>о</w:t>
            </w:r>
            <w:r w:rsidR="00F21D22" w:rsidRPr="00235D38">
              <w:rPr>
                <w:rFonts w:ascii="Times New Roman" w:hAnsi="Times New Roman" w:cs="Times New Roman"/>
              </w:rPr>
              <w:t>польда»</w:t>
            </w:r>
          </w:p>
          <w:p w:rsidR="00F21D22" w:rsidRDefault="009238D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35D38">
              <w:rPr>
                <w:rFonts w:ascii="Times New Roman" w:hAnsi="Times New Roman" w:cs="Times New Roman"/>
              </w:rPr>
              <w:t>Игровая обучающая ситуация</w:t>
            </w:r>
            <w:r w:rsidR="00F21D22" w:rsidRPr="00235D38">
              <w:rPr>
                <w:rFonts w:ascii="Times New Roman" w:hAnsi="Times New Roman" w:cs="Times New Roman"/>
              </w:rPr>
              <w:t xml:space="preserve"> «Вместе играть интереснее»</w:t>
            </w:r>
            <w:r w:rsidR="00551B10">
              <w:rPr>
                <w:rFonts w:ascii="Times New Roman" w:hAnsi="Times New Roman" w:cs="Times New Roman"/>
              </w:rPr>
              <w:t>, «Письмо от друга»</w:t>
            </w:r>
          </w:p>
          <w:p w:rsid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«Два друга»</w:t>
            </w:r>
          </w:p>
          <w:p w:rsidR="005C2354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«Нет друга-ищи, а нашёл-береги»</w:t>
            </w:r>
          </w:p>
          <w:p w:rsidR="00551B10" w:rsidRPr="00235D38" w:rsidRDefault="00551B1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F21D22" w:rsidRDefault="009238D1" w:rsidP="00F16A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21D22" w:rsidRPr="00235D38">
              <w:rPr>
                <w:rFonts w:ascii="Times New Roman" w:hAnsi="Times New Roman" w:cs="Times New Roman"/>
              </w:rPr>
              <w:t>Чтение художественной л</w:t>
            </w:r>
            <w:r w:rsidR="00F21D22" w:rsidRPr="00235D38">
              <w:rPr>
                <w:rFonts w:ascii="Times New Roman" w:hAnsi="Times New Roman" w:cs="Times New Roman"/>
              </w:rPr>
              <w:t>и</w:t>
            </w:r>
            <w:r w:rsidR="00F21D22" w:rsidRPr="00235D38">
              <w:rPr>
                <w:rFonts w:ascii="Times New Roman" w:hAnsi="Times New Roman" w:cs="Times New Roman"/>
              </w:rPr>
              <w:t>те</w:t>
            </w:r>
            <w:r w:rsidR="00235D38">
              <w:rPr>
                <w:rFonts w:ascii="Times New Roman" w:hAnsi="Times New Roman" w:cs="Times New Roman"/>
              </w:rPr>
              <w:t>ратуры: Э.Успенский «Кр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>кодил Гена и его друзья», А.Линдгрен «Малыш и Карл</w:t>
            </w:r>
            <w:r w:rsidR="00235D38">
              <w:rPr>
                <w:rFonts w:ascii="Times New Roman" w:hAnsi="Times New Roman" w:cs="Times New Roman"/>
              </w:rPr>
              <w:t>о</w:t>
            </w:r>
            <w:r w:rsidR="00235D38">
              <w:rPr>
                <w:rFonts w:ascii="Times New Roman" w:hAnsi="Times New Roman" w:cs="Times New Roman"/>
              </w:rPr>
              <w:t>сон», В.Сутеев «Под грибом»</w:t>
            </w:r>
          </w:p>
          <w:p w:rsidR="00235D38" w:rsidRPr="00235D38" w:rsidRDefault="00235D38" w:rsidP="007E59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  <w:r w:rsidR="007E59B9">
              <w:rPr>
                <w:rFonts w:ascii="Times New Roman" w:hAnsi="Times New Roman" w:cs="Times New Roman"/>
              </w:rPr>
              <w:t>: «Спаси птенца», «Попробуй, изобрази», «Зеркало»</w:t>
            </w:r>
          </w:p>
        </w:tc>
        <w:tc>
          <w:tcPr>
            <w:tcW w:w="2268" w:type="dxa"/>
          </w:tcPr>
          <w:p w:rsidR="002E511D" w:rsidRPr="00235D38" w:rsidRDefault="00F21D22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>ситуаций. Младший и средний возраст» О.М.Ельцова, стр.40-42, 42-44</w:t>
            </w:r>
            <w:r w:rsidR="005C2354" w:rsidRPr="00235D38">
              <w:rPr>
                <w:rFonts w:ascii="Times New Roman" w:hAnsi="Times New Roman" w:cs="Times New Roman"/>
              </w:rPr>
              <w:t>, 196-199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Опасности в лесу (съедобные и несъ</w:t>
            </w:r>
            <w:r w:rsidRPr="00235D38">
              <w:rPr>
                <w:rFonts w:ascii="Times New Roman" w:hAnsi="Times New Roman" w:cs="Times New Roman"/>
              </w:rPr>
              <w:t>е</w:t>
            </w:r>
            <w:r w:rsidRPr="00235D38">
              <w:rPr>
                <w:rFonts w:ascii="Times New Roman" w:hAnsi="Times New Roman" w:cs="Times New Roman"/>
              </w:rPr>
              <w:t>добные грибы, растения)</w:t>
            </w:r>
          </w:p>
        </w:tc>
        <w:tc>
          <w:tcPr>
            <w:tcW w:w="4520" w:type="dxa"/>
          </w:tcPr>
          <w:p w:rsidR="002E511D" w:rsidRPr="00235D38" w:rsidRDefault="0060592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детям, что нельзя трогать руками, нюхать и пробовать </w:t>
            </w:r>
            <w:r w:rsidR="00453DFB">
              <w:rPr>
                <w:rFonts w:ascii="Times New Roman" w:hAnsi="Times New Roman" w:cs="Times New Roman"/>
              </w:rPr>
              <w:t>на вкус растения и гр</w:t>
            </w:r>
            <w:r w:rsidR="00453DFB">
              <w:rPr>
                <w:rFonts w:ascii="Times New Roman" w:hAnsi="Times New Roman" w:cs="Times New Roman"/>
              </w:rPr>
              <w:t>и</w:t>
            </w:r>
            <w:r w:rsidR="00453DFB">
              <w:rPr>
                <w:rFonts w:ascii="Times New Roman" w:hAnsi="Times New Roman" w:cs="Times New Roman"/>
              </w:rPr>
              <w:t>бы. Приучать детей быть осторожными с н</w:t>
            </w:r>
            <w:r w:rsidR="00453DFB">
              <w:rPr>
                <w:rFonts w:ascii="Times New Roman" w:hAnsi="Times New Roman" w:cs="Times New Roman"/>
              </w:rPr>
              <w:t>е</w:t>
            </w:r>
            <w:r w:rsidR="00453DFB">
              <w:rPr>
                <w:rFonts w:ascii="Times New Roman" w:hAnsi="Times New Roman" w:cs="Times New Roman"/>
              </w:rPr>
              <w:t>знакомыми растениями и сообщать взрослым о нарушениях этого правила другими дет</w:t>
            </w:r>
            <w:r w:rsidR="00453DFB">
              <w:rPr>
                <w:rFonts w:ascii="Times New Roman" w:hAnsi="Times New Roman" w:cs="Times New Roman"/>
              </w:rPr>
              <w:t>ь</w:t>
            </w:r>
            <w:r w:rsidR="00453DFB">
              <w:rPr>
                <w:rFonts w:ascii="Times New Roman" w:hAnsi="Times New Roman" w:cs="Times New Roman"/>
              </w:rPr>
              <w:t>ми.</w:t>
            </w:r>
          </w:p>
        </w:tc>
        <w:tc>
          <w:tcPr>
            <w:tcW w:w="3135" w:type="dxa"/>
          </w:tcPr>
          <w:p w:rsidR="002E511D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«Осторожно, мух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мор!», «Во бору брусника»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«Лесное путешествие»</w:t>
            </w:r>
          </w:p>
          <w:p w:rsidR="009238D1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  <w:p w:rsidR="008C0C8D" w:rsidRDefault="008C0C8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-Аппликация, лепка</w:t>
            </w:r>
          </w:p>
          <w:p w:rsidR="009238D1" w:rsidRPr="00235D38" w:rsidRDefault="009238D1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E511D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</w:t>
            </w:r>
            <w:r w:rsidR="00605920">
              <w:rPr>
                <w:rFonts w:ascii="Times New Roman" w:hAnsi="Times New Roman" w:cs="Times New Roman"/>
              </w:rPr>
              <w:t>107-112</w:t>
            </w:r>
          </w:p>
          <w:p w:rsidR="002A66D7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</w:t>
            </w:r>
            <w:r>
              <w:rPr>
                <w:rFonts w:ascii="Times New Roman" w:hAnsi="Times New Roman" w:cs="Times New Roman"/>
              </w:rPr>
              <w:t>.М.Ельцова, стр.148-152</w:t>
            </w:r>
          </w:p>
          <w:p w:rsidR="002A66D7" w:rsidRPr="00235D38" w:rsidRDefault="002A66D7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поведения за столом</w:t>
            </w:r>
          </w:p>
        </w:tc>
        <w:tc>
          <w:tcPr>
            <w:tcW w:w="4520" w:type="dxa"/>
          </w:tcPr>
          <w:p w:rsidR="00605920" w:rsidRPr="00235D38" w:rsidRDefault="00341A35" w:rsidP="00341A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детей, как нужно вести себя за столом во время приёма пищи, учить есть аккуратно, пользоваться салфеткой, закреплять знания о том, что нельзя разговаривать во время еды.</w:t>
            </w:r>
          </w:p>
        </w:tc>
        <w:tc>
          <w:tcPr>
            <w:tcW w:w="3135" w:type="dxa"/>
          </w:tcPr>
          <w:p w:rsidR="002E511D" w:rsidRDefault="00341A3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«Винни Пух в гостях у ребят»</w:t>
            </w:r>
          </w:p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341A35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</w:t>
            </w:r>
            <w:r w:rsidR="00341A35">
              <w:rPr>
                <w:rFonts w:ascii="Times New Roman" w:hAnsi="Times New Roman" w:cs="Times New Roman"/>
              </w:rPr>
              <w:t xml:space="preserve">идактическая </w:t>
            </w:r>
            <w:r>
              <w:rPr>
                <w:rFonts w:ascii="Times New Roman" w:hAnsi="Times New Roman" w:cs="Times New Roman"/>
              </w:rPr>
              <w:t xml:space="preserve"> игра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вильно-неправильно»</w:t>
            </w:r>
          </w:p>
          <w:p w:rsidR="007B33F2" w:rsidRPr="00235D38" w:rsidRDefault="007B33F2" w:rsidP="007B33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«Этикет для мал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шей»</w:t>
            </w:r>
          </w:p>
        </w:tc>
        <w:tc>
          <w:tcPr>
            <w:tcW w:w="2268" w:type="dxa"/>
          </w:tcPr>
          <w:p w:rsidR="001E40F0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</w:t>
            </w:r>
            <w:r>
              <w:rPr>
                <w:rFonts w:ascii="Times New Roman" w:hAnsi="Times New Roman" w:cs="Times New Roman"/>
              </w:rPr>
              <w:t>.М.Ельцова, стр.180-184</w:t>
            </w:r>
          </w:p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Витамины и полезные продукты</w:t>
            </w:r>
          </w:p>
        </w:tc>
        <w:tc>
          <w:tcPr>
            <w:tcW w:w="4520" w:type="dxa"/>
          </w:tcPr>
          <w:p w:rsidR="002E511D" w:rsidRPr="00235D38" w:rsidRDefault="00005EBA" w:rsidP="00005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Помочь детям понять, что здоровье зависит от правильного питания-еда должна быть не только вкусной, но и полезной. </w:t>
            </w:r>
            <w:r w:rsidR="00E512E9">
              <w:rPr>
                <w:rFonts w:ascii="Times New Roman" w:hAnsi="Times New Roman" w:cs="Times New Roman"/>
              </w:rPr>
              <w:t>Объяснить детям, как</w:t>
            </w:r>
            <w:r>
              <w:rPr>
                <w:rFonts w:ascii="Times New Roman" w:hAnsi="Times New Roman" w:cs="Times New Roman"/>
              </w:rPr>
              <w:t>ие продукты полезны для здор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вья, какие витамины содержатся в овощах и фруктах.</w:t>
            </w:r>
          </w:p>
        </w:tc>
        <w:tc>
          <w:tcPr>
            <w:tcW w:w="3135" w:type="dxa"/>
          </w:tcPr>
          <w:p w:rsidR="002E511D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75B79">
              <w:rPr>
                <w:rFonts w:ascii="Times New Roman" w:hAnsi="Times New Roman" w:cs="Times New Roman"/>
              </w:rPr>
              <w:t>Игровая обучающая ситуация</w:t>
            </w:r>
            <w:r w:rsidR="004827C4">
              <w:rPr>
                <w:rFonts w:ascii="Times New Roman" w:hAnsi="Times New Roman" w:cs="Times New Roman"/>
              </w:rPr>
              <w:t xml:space="preserve"> «</w:t>
            </w:r>
            <w:r w:rsidR="0085427A">
              <w:rPr>
                <w:rFonts w:ascii="Times New Roman" w:hAnsi="Times New Roman" w:cs="Times New Roman"/>
              </w:rPr>
              <w:t>Кушай</w:t>
            </w:r>
            <w:r w:rsidR="004827C4">
              <w:rPr>
                <w:rFonts w:ascii="Times New Roman" w:hAnsi="Times New Roman" w:cs="Times New Roman"/>
              </w:rPr>
              <w:t xml:space="preserve"> фрукты, Маша!»,</w:t>
            </w:r>
            <w:r w:rsidR="0085427A">
              <w:rPr>
                <w:rFonts w:ascii="Times New Roman" w:hAnsi="Times New Roman" w:cs="Times New Roman"/>
              </w:rPr>
              <w:t xml:space="preserve"> «Фрукты»,</w:t>
            </w:r>
            <w:r w:rsidR="004827C4">
              <w:rPr>
                <w:rFonts w:ascii="Times New Roman" w:hAnsi="Times New Roman" w:cs="Times New Roman"/>
              </w:rPr>
              <w:t xml:space="preserve"> </w:t>
            </w:r>
            <w:r w:rsidR="005C2354" w:rsidRPr="00235D38">
              <w:rPr>
                <w:rFonts w:ascii="Times New Roman" w:hAnsi="Times New Roman" w:cs="Times New Roman"/>
              </w:rPr>
              <w:t xml:space="preserve"> «Щи да каша-пища наша»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005EBA" w:rsidRDefault="00005EB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«Вкусное и поле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ное?»</w:t>
            </w:r>
          </w:p>
          <w:p w:rsidR="006367EA" w:rsidRDefault="006367EA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«В магазин за покупками»</w:t>
            </w:r>
            <w:r w:rsidR="00005EBA">
              <w:rPr>
                <w:rFonts w:ascii="Times New Roman" w:hAnsi="Times New Roman" w:cs="Times New Roman"/>
              </w:rPr>
              <w:t>.</w:t>
            </w:r>
          </w:p>
          <w:p w:rsidR="00E512E9" w:rsidRDefault="00E512E9" w:rsidP="00075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«Вредно-полезно»</w:t>
            </w:r>
            <w:r w:rsidR="00005EBA">
              <w:rPr>
                <w:rFonts w:ascii="Times New Roman" w:hAnsi="Times New Roman" w:cs="Times New Roman"/>
              </w:rPr>
              <w:t>, «Фрукты-овощи».</w:t>
            </w:r>
          </w:p>
          <w:p w:rsidR="006367EA" w:rsidRPr="00235D38" w:rsidRDefault="00005EBA" w:rsidP="00551B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-Загадки и раскраски про фрукты и овощи.</w:t>
            </w:r>
          </w:p>
        </w:tc>
        <w:tc>
          <w:tcPr>
            <w:tcW w:w="2268" w:type="dxa"/>
          </w:tcPr>
          <w:p w:rsidR="002E511D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1.Технология орган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зации познавател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деятельности с 4-5 лет» О.М.Ельцова, стр.</w:t>
            </w:r>
            <w:r w:rsidR="004827C4">
              <w:rPr>
                <w:rFonts w:ascii="Times New Roman" w:hAnsi="Times New Roman" w:cs="Times New Roman"/>
              </w:rPr>
              <w:t xml:space="preserve">27-28, </w:t>
            </w:r>
            <w:r w:rsidRPr="00235D38">
              <w:rPr>
                <w:rFonts w:ascii="Times New Roman" w:hAnsi="Times New Roman" w:cs="Times New Roman"/>
              </w:rPr>
              <w:t>84-91</w:t>
            </w:r>
          </w:p>
          <w:p w:rsidR="0085427A" w:rsidRPr="00235D38" w:rsidRDefault="0085427A" w:rsidP="008542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</w:t>
            </w:r>
            <w:r>
              <w:rPr>
                <w:rFonts w:ascii="Times New Roman" w:hAnsi="Times New Roman" w:cs="Times New Roman"/>
              </w:rPr>
              <w:t xml:space="preserve"> стр.27-28, 93-98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Наш помощник-светофор!</w:t>
            </w:r>
          </w:p>
        </w:tc>
        <w:tc>
          <w:tcPr>
            <w:tcW w:w="4520" w:type="dxa"/>
          </w:tcPr>
          <w:p w:rsidR="002E511D" w:rsidRPr="00235D38" w:rsidRDefault="008D2B2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понятие о светофоре, о его назн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чении, учить определять по сигналу свет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фора, как нужно действовать.</w:t>
            </w:r>
          </w:p>
        </w:tc>
        <w:tc>
          <w:tcPr>
            <w:tcW w:w="3135" w:type="dxa"/>
          </w:tcPr>
          <w:p w:rsidR="002E511D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r w:rsidR="00023205">
              <w:rPr>
                <w:rFonts w:ascii="Times New Roman" w:hAnsi="Times New Roman" w:cs="Times New Roman"/>
              </w:rPr>
              <w:t>С.Михалкова «Бездельник светофор», зн</w:t>
            </w:r>
            <w:r w:rsidR="00023205">
              <w:rPr>
                <w:rFonts w:ascii="Times New Roman" w:hAnsi="Times New Roman" w:cs="Times New Roman"/>
              </w:rPr>
              <w:t>а</w:t>
            </w:r>
            <w:r w:rsidR="00023205">
              <w:rPr>
                <w:rFonts w:ascii="Times New Roman" w:hAnsi="Times New Roman" w:cs="Times New Roman"/>
              </w:rPr>
              <w:t>комство с плоско</w:t>
            </w:r>
            <w:r w:rsidR="002E51B3">
              <w:rPr>
                <w:rFonts w:ascii="Times New Roman" w:hAnsi="Times New Roman" w:cs="Times New Roman"/>
              </w:rPr>
              <w:t>с</w:t>
            </w:r>
            <w:r w:rsidR="00023205">
              <w:rPr>
                <w:rFonts w:ascii="Times New Roman" w:hAnsi="Times New Roman" w:cs="Times New Roman"/>
              </w:rPr>
              <w:t>тным св</w:t>
            </w:r>
            <w:r w:rsidR="00023205">
              <w:rPr>
                <w:rFonts w:ascii="Times New Roman" w:hAnsi="Times New Roman" w:cs="Times New Roman"/>
              </w:rPr>
              <w:t>е</w:t>
            </w:r>
            <w:r w:rsidR="00023205">
              <w:rPr>
                <w:rFonts w:ascii="Times New Roman" w:hAnsi="Times New Roman" w:cs="Times New Roman"/>
              </w:rPr>
              <w:t>тофором и его сигналами;</w:t>
            </w:r>
          </w:p>
          <w:p w:rsidR="00023205" w:rsidRDefault="00023205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В.Абреков «Про умных зв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рушек»</w:t>
            </w:r>
          </w:p>
          <w:p w:rsidR="0072033E" w:rsidRPr="00235D38" w:rsidRDefault="0072033E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</w:t>
            </w:r>
          </w:p>
        </w:tc>
        <w:tc>
          <w:tcPr>
            <w:tcW w:w="2268" w:type="dxa"/>
          </w:tcPr>
          <w:p w:rsidR="002E511D" w:rsidRDefault="002A66D7" w:rsidP="002A66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 w:rsidR="0017549D">
              <w:rPr>
                <w:rFonts w:ascii="Times New Roman" w:hAnsi="Times New Roman" w:cs="Times New Roman"/>
              </w:rPr>
              <w:t>ки», стр.64-75</w:t>
            </w:r>
          </w:p>
          <w:p w:rsidR="002A66D7" w:rsidRPr="00235D38" w:rsidRDefault="008D2B28" w:rsidP="000232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Помнить обязан любой пешеход!</w:t>
            </w:r>
          </w:p>
        </w:tc>
        <w:tc>
          <w:tcPr>
            <w:tcW w:w="4520" w:type="dxa"/>
          </w:tcPr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понятием «пешеход». Объяснить правила для пешехода, которые необходимо выполнять для безопасности жизни.</w:t>
            </w:r>
          </w:p>
        </w:tc>
        <w:tc>
          <w:tcPr>
            <w:tcW w:w="3135" w:type="dxa"/>
          </w:tcPr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«Знай и выполняй правила уличного движения», «О чём говорят дорожные знаки»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176B3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В.Абреков «Про у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ных зверушек»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2E511D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ный, жёлтый, зелёный», «Можно-нельзя»</w:t>
            </w:r>
            <w:r w:rsidR="004426C4">
              <w:rPr>
                <w:rFonts w:ascii="Times New Roman" w:hAnsi="Times New Roman" w:cs="Times New Roman"/>
              </w:rPr>
              <w:t>, «Цветные автомобили»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стр.64-75</w:t>
            </w:r>
          </w:p>
          <w:p w:rsidR="002176B3" w:rsidRPr="00235D38" w:rsidRDefault="002176B3" w:rsidP="002176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2.Т.Ф.Саулина «Зн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комим дошкольников с правилами доро</w:t>
            </w:r>
            <w:r>
              <w:rPr>
                <w:rFonts w:ascii="Times New Roman" w:hAnsi="Times New Roman" w:cs="Times New Roman"/>
              </w:rPr>
              <w:t>ж</w:t>
            </w:r>
            <w:r w:rsidR="00F965DC">
              <w:rPr>
                <w:rFonts w:ascii="Times New Roman" w:hAnsi="Times New Roman" w:cs="Times New Roman"/>
              </w:rPr>
              <w:t>ного движения»</w:t>
            </w:r>
            <w:r>
              <w:rPr>
                <w:rFonts w:ascii="Times New Roman" w:hAnsi="Times New Roman" w:cs="Times New Roman"/>
              </w:rPr>
              <w:t>, стр. 20-21, 68-69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317A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Осторожно, г</w:t>
            </w:r>
            <w:r w:rsidR="002E511D" w:rsidRPr="00235D38">
              <w:rPr>
                <w:rFonts w:ascii="Times New Roman" w:hAnsi="Times New Roman" w:cs="Times New Roman"/>
              </w:rPr>
              <w:t>ололед</w:t>
            </w:r>
            <w:r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4520" w:type="dxa"/>
          </w:tcPr>
          <w:p w:rsidR="002E511D" w:rsidRPr="00235D38" w:rsidRDefault="002E51B3" w:rsidP="002E51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зимой на тротуарах и дорогах образуется наледь, поэтому можно подскользнуться  и получить травму. Д</w:t>
            </w:r>
            <w:r w:rsidRPr="002E51B3">
              <w:rPr>
                <w:rFonts w:ascii="Times New Roman" w:hAnsi="Times New Roman" w:cs="Times New Roman"/>
              </w:rPr>
              <w:t xml:space="preserve">ать </w:t>
            </w:r>
            <w:r w:rsidRPr="002E51B3">
              <w:rPr>
                <w:rFonts w:ascii="Times New Roman" w:hAnsi="Times New Roman" w:cs="Times New Roman"/>
              </w:rPr>
              <w:lastRenderedPageBreak/>
              <w:t>детям знания о том, что зимой дороги скользкие и водители не могут быстро    остановить транспортное средство.</w:t>
            </w:r>
          </w:p>
        </w:tc>
        <w:tc>
          <w:tcPr>
            <w:tcW w:w="3135" w:type="dxa"/>
          </w:tcPr>
          <w:p w:rsidR="002E511D" w:rsidRDefault="00431027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-Чтение рассказа В.Осеевой «Просто старушка»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  <w:p w:rsidR="00431027" w:rsidRPr="00235D38" w:rsidRDefault="00431027" w:rsidP="004310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«Обходи скользкие </w:t>
            </w:r>
            <w:r>
              <w:rPr>
                <w:rFonts w:ascii="Times New Roman" w:hAnsi="Times New Roman" w:cs="Times New Roman"/>
              </w:rPr>
              <w:lastRenderedPageBreak/>
              <w:t>места»</w:t>
            </w:r>
            <w:r w:rsidR="00D33C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стр.98-102</w:t>
            </w:r>
          </w:p>
          <w:p w:rsidR="007E5749" w:rsidRPr="00235D38" w:rsidRDefault="007E5749" w:rsidP="007E574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Собака бывает кусачей</w:t>
            </w:r>
          </w:p>
        </w:tc>
        <w:tc>
          <w:tcPr>
            <w:tcW w:w="4520" w:type="dxa"/>
          </w:tcPr>
          <w:p w:rsidR="002E511D" w:rsidRPr="00235D38" w:rsidRDefault="00006929" w:rsidP="000069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детей правильно общаться с дома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ними животными. Объяснить, что нельзя близко подходить, гладить, кормить незн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комое домашнее животное.</w:t>
            </w:r>
          </w:p>
        </w:tc>
        <w:tc>
          <w:tcPr>
            <w:tcW w:w="3135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«Кошка и собака»</w:t>
            </w:r>
          </w:p>
          <w:p w:rsidR="00687A93" w:rsidRDefault="00687A9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«В гостях у бабушки из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стоквашино»</w:t>
            </w:r>
          </w:p>
          <w:p w:rsidR="00D33C92" w:rsidRDefault="00D33C92" w:rsidP="00687A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А.Барто «Уехали», «Он был совсем один»</w:t>
            </w:r>
            <w:r w:rsidR="00687A93">
              <w:rPr>
                <w:rFonts w:ascii="Times New Roman" w:hAnsi="Times New Roman" w:cs="Times New Roman"/>
              </w:rPr>
              <w:t>, В.Сутеев «Кто сказал мяу», С.Я.Маршак «Усатый-полосатый», «сказка о глупом мышонке».</w:t>
            </w:r>
          </w:p>
          <w:p w:rsidR="00D33C92" w:rsidRPr="00235D38" w:rsidRDefault="00D33C92" w:rsidP="00D33C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«Назови детёныша», «Назови ласково», «Весёлые и грустные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ные» (по мини-пьесам А.Гречанинова «Котик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лел» и «Котик выздоровел»).</w:t>
            </w:r>
          </w:p>
        </w:tc>
        <w:tc>
          <w:tcPr>
            <w:tcW w:w="2268" w:type="dxa"/>
          </w:tcPr>
          <w:p w:rsidR="002E511D" w:rsidRDefault="00D33C9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</w:t>
            </w:r>
            <w:r>
              <w:rPr>
                <w:rFonts w:ascii="Times New Roman" w:hAnsi="Times New Roman" w:cs="Times New Roman"/>
              </w:rPr>
              <w:t>ки», стр.59-62</w:t>
            </w:r>
          </w:p>
          <w:p w:rsidR="00520A5C" w:rsidRDefault="00520A5C" w:rsidP="00520A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39-43</w:t>
            </w:r>
          </w:p>
          <w:p w:rsidR="00520A5C" w:rsidRPr="00235D38" w:rsidRDefault="00520A5C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0734EA" w:rsidP="00073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Зоопарк (</w:t>
            </w:r>
            <w:r w:rsidR="002E511D" w:rsidRPr="00235D38">
              <w:rPr>
                <w:rFonts w:ascii="Times New Roman" w:hAnsi="Times New Roman" w:cs="Times New Roman"/>
              </w:rPr>
              <w:t>Контакты с дикими животн</w:t>
            </w:r>
            <w:r w:rsidR="002E511D" w:rsidRPr="00235D38">
              <w:rPr>
                <w:rFonts w:ascii="Times New Roman" w:hAnsi="Times New Roman" w:cs="Times New Roman"/>
              </w:rPr>
              <w:t>ы</w:t>
            </w:r>
            <w:r w:rsidR="002E511D" w:rsidRPr="00235D38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20" w:type="dxa"/>
          </w:tcPr>
          <w:p w:rsidR="002E511D" w:rsidRPr="00235D38" w:rsidRDefault="00C56DB1" w:rsidP="00C56D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дикие животные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ставляют опасность для человека и нужно соблюдать правила общения с дикими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вотными.</w:t>
            </w:r>
          </w:p>
        </w:tc>
        <w:tc>
          <w:tcPr>
            <w:tcW w:w="3135" w:type="dxa"/>
          </w:tcPr>
          <w:p w:rsidR="002E511D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 xml:space="preserve">Беседа </w:t>
            </w:r>
            <w:r w:rsidR="00595365">
              <w:rPr>
                <w:rFonts w:ascii="Times New Roman" w:hAnsi="Times New Roman" w:cs="Times New Roman"/>
              </w:rPr>
              <w:t>«Дикие животные»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5365">
              <w:rPr>
                <w:rFonts w:ascii="Times New Roman" w:hAnsi="Times New Roman" w:cs="Times New Roman"/>
              </w:rPr>
              <w:t>Игровая обучающая ситуация «Прогулка в лес»</w:t>
            </w:r>
          </w:p>
          <w:p w:rsidR="000848AA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848AA">
              <w:rPr>
                <w:rFonts w:ascii="Times New Roman" w:hAnsi="Times New Roman" w:cs="Times New Roman"/>
              </w:rPr>
              <w:t>Сюжетно-ролевая игра «Зо</w:t>
            </w:r>
            <w:r w:rsidR="000848AA">
              <w:rPr>
                <w:rFonts w:ascii="Times New Roman" w:hAnsi="Times New Roman" w:cs="Times New Roman"/>
              </w:rPr>
              <w:t>о</w:t>
            </w:r>
            <w:r w:rsidR="000848AA">
              <w:rPr>
                <w:rFonts w:ascii="Times New Roman" w:hAnsi="Times New Roman" w:cs="Times New Roman"/>
              </w:rPr>
              <w:t>парк»</w:t>
            </w:r>
          </w:p>
          <w:p w:rsidR="00E46B33" w:rsidRPr="00235D38" w:rsidRDefault="00E46B3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«Наз</w:t>
            </w:r>
            <w:r w:rsidR="00F965DC">
              <w:rPr>
                <w:rFonts w:ascii="Times New Roman" w:hAnsi="Times New Roman" w:cs="Times New Roman"/>
              </w:rPr>
              <w:t>ови детёныша», «Назови ласково».</w:t>
            </w:r>
          </w:p>
        </w:tc>
        <w:tc>
          <w:tcPr>
            <w:tcW w:w="2268" w:type="dxa"/>
          </w:tcPr>
          <w:p w:rsidR="002E511D" w:rsidRDefault="0059536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«Безопасные сказки», стр.76-84</w:t>
            </w:r>
          </w:p>
          <w:p w:rsidR="00595365" w:rsidRPr="00235D38" w:rsidRDefault="00595365" w:rsidP="0059536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 xml:space="preserve"> 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</w:t>
            </w:r>
            <w:r>
              <w:rPr>
                <w:rFonts w:ascii="Times New Roman" w:hAnsi="Times New Roman" w:cs="Times New Roman"/>
              </w:rPr>
              <w:t xml:space="preserve"> стр.202-206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Жить без ссоры лучше нам!</w:t>
            </w:r>
          </w:p>
        </w:tc>
        <w:tc>
          <w:tcPr>
            <w:tcW w:w="4520" w:type="dxa"/>
          </w:tcPr>
          <w:p w:rsidR="002E511D" w:rsidRPr="00235D38" w:rsidRDefault="007C4803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опыт социального взаимоде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ствия-умение находить выход из конфлик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ной ситуации.</w:t>
            </w:r>
          </w:p>
        </w:tc>
        <w:tc>
          <w:tcPr>
            <w:tcW w:w="3135" w:type="dxa"/>
          </w:tcPr>
          <w:p w:rsidR="004827C4" w:rsidRDefault="002A66D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827C4">
              <w:rPr>
                <w:rFonts w:ascii="Times New Roman" w:hAnsi="Times New Roman" w:cs="Times New Roman"/>
              </w:rPr>
              <w:t>Игровая обучающая ситу</w:t>
            </w:r>
            <w:r w:rsidR="004827C4">
              <w:rPr>
                <w:rFonts w:ascii="Times New Roman" w:hAnsi="Times New Roman" w:cs="Times New Roman"/>
              </w:rPr>
              <w:t>а</w:t>
            </w:r>
            <w:r w:rsidR="004827C4">
              <w:rPr>
                <w:rFonts w:ascii="Times New Roman" w:hAnsi="Times New Roman" w:cs="Times New Roman"/>
              </w:rPr>
              <w:t>ция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827C4" w:rsidRPr="00235D38" w:rsidRDefault="004827C4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наших игрушек»</w:t>
            </w:r>
          </w:p>
          <w:p w:rsidR="002E511D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 xml:space="preserve"> «Секрет волшебных слов»</w:t>
            </w:r>
          </w:p>
          <w:p w:rsidR="005C2354" w:rsidRPr="00235D38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«Жить без ссоры лучше нам»</w:t>
            </w:r>
          </w:p>
          <w:p w:rsidR="005C2354" w:rsidRDefault="005C2354" w:rsidP="00F965DC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«Сила волшебных слов»</w:t>
            </w:r>
          </w:p>
          <w:p w:rsidR="00551B10" w:rsidRDefault="00551B10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</w:p>
          <w:p w:rsidR="00551B10" w:rsidRPr="00235D38" w:rsidRDefault="007C4803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-Коммуникативные игры</w:t>
            </w:r>
          </w:p>
        </w:tc>
        <w:tc>
          <w:tcPr>
            <w:tcW w:w="2268" w:type="dxa"/>
          </w:tcPr>
          <w:p w:rsidR="002E511D" w:rsidRPr="00235D38" w:rsidRDefault="005C2354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 xml:space="preserve">ной области «Речевое развитие в форме игровых обучающих </w:t>
            </w:r>
            <w:r w:rsidRPr="00235D38">
              <w:rPr>
                <w:rFonts w:ascii="Times New Roman" w:hAnsi="Times New Roman" w:cs="Times New Roman"/>
              </w:rPr>
              <w:lastRenderedPageBreak/>
              <w:t>ситуаций. Младший и средний возраст» О.М.Ельцова, стр.104-107, 193-196, 199-202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горка!</w:t>
            </w:r>
          </w:p>
        </w:tc>
        <w:tc>
          <w:tcPr>
            <w:tcW w:w="4520" w:type="dxa"/>
          </w:tcPr>
          <w:p w:rsidR="002E511D" w:rsidRPr="00235D38" w:rsidRDefault="00686DE7" w:rsidP="0068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86DE7">
              <w:rPr>
                <w:rFonts w:ascii="Times New Roman" w:hAnsi="Times New Roman" w:cs="Times New Roman"/>
              </w:rPr>
              <w:t>чить детей подчиняться правилам повед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ния при катании с горки;</w:t>
            </w:r>
            <w:r>
              <w:t xml:space="preserve"> </w:t>
            </w:r>
            <w:r w:rsidRPr="00686DE7">
              <w:rPr>
                <w:rFonts w:ascii="Times New Roman" w:hAnsi="Times New Roman" w:cs="Times New Roman"/>
              </w:rPr>
              <w:t>формировать ум</w:t>
            </w:r>
            <w:r w:rsidRPr="00686DE7">
              <w:rPr>
                <w:rFonts w:ascii="Times New Roman" w:hAnsi="Times New Roman" w:cs="Times New Roman"/>
              </w:rPr>
              <w:t>е</w:t>
            </w:r>
            <w:r w:rsidRPr="00686DE7">
              <w:rPr>
                <w:rFonts w:ascii="Times New Roman" w:hAnsi="Times New Roman" w:cs="Times New Roman"/>
              </w:rPr>
              <w:t>ние дожидать</w:t>
            </w:r>
            <w:r>
              <w:rPr>
                <w:rFonts w:ascii="Times New Roman" w:hAnsi="Times New Roman" w:cs="Times New Roman"/>
              </w:rPr>
              <w:t>ся своей очереди.</w:t>
            </w:r>
          </w:p>
        </w:tc>
        <w:tc>
          <w:tcPr>
            <w:tcW w:w="3135" w:type="dxa"/>
          </w:tcPr>
          <w:p w:rsidR="002E511D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«Зимние забавы»</w:t>
            </w:r>
          </w:p>
          <w:p w:rsidR="00686DE7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тературы: Н.Носов «На го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ке», Е.Михалькевич «Зимние забавы»</w:t>
            </w:r>
          </w:p>
          <w:p w:rsidR="00686DE7" w:rsidRPr="00235D38" w:rsidRDefault="00686DE7" w:rsidP="00686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вильно-неправильно»</w:t>
            </w:r>
          </w:p>
        </w:tc>
        <w:tc>
          <w:tcPr>
            <w:tcW w:w="2268" w:type="dxa"/>
          </w:tcPr>
          <w:p w:rsidR="002E511D" w:rsidRPr="00235D38" w:rsidRDefault="00E62F96" w:rsidP="00E62F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седы о здоровье», стр.36-38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Опасные ситуации дома</w:t>
            </w:r>
          </w:p>
        </w:tc>
        <w:tc>
          <w:tcPr>
            <w:tcW w:w="4520" w:type="dxa"/>
          </w:tcPr>
          <w:p w:rsidR="002E511D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r w:rsidRPr="0013508C">
              <w:rPr>
                <w:rFonts w:ascii="Times New Roman" w:hAnsi="Times New Roman" w:cs="Times New Roman"/>
              </w:rPr>
              <w:t>Формировать у детей умение предвидеть опасность, по возможности избегать опасные ситуации.</w:t>
            </w:r>
          </w:p>
          <w:p w:rsidR="002977C0" w:rsidRPr="00235D38" w:rsidRDefault="002977C0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77C0">
              <w:rPr>
                <w:rFonts w:ascii="Times New Roman" w:hAnsi="Times New Roman" w:cs="Times New Roman"/>
              </w:rPr>
              <w:t>Беседа «</w:t>
            </w:r>
            <w:r w:rsidR="00CE30AA">
              <w:rPr>
                <w:rFonts w:ascii="Times New Roman" w:hAnsi="Times New Roman" w:cs="Times New Roman"/>
              </w:rPr>
              <w:t>Опасности дома»</w:t>
            </w:r>
          </w:p>
          <w:p w:rsidR="002106C5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-Рассматривание иллюстраций </w:t>
            </w:r>
            <w:r w:rsidR="00CE30AA">
              <w:rPr>
                <w:rFonts w:ascii="Times New Roman" w:hAnsi="Times New Roman" w:cs="Times New Roman"/>
              </w:rPr>
              <w:t>«Опасные ситуации»</w:t>
            </w:r>
          </w:p>
          <w:p w:rsidR="0013508C" w:rsidRDefault="002106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3508C" w:rsidRPr="0013508C">
              <w:rPr>
                <w:rFonts w:ascii="Times New Roman" w:hAnsi="Times New Roman" w:cs="Times New Roman"/>
              </w:rPr>
              <w:t xml:space="preserve">Чтение сказок «Кот, петух </w:t>
            </w:r>
            <w:r w:rsidR="0013508C">
              <w:rPr>
                <w:rFonts w:ascii="Times New Roman" w:hAnsi="Times New Roman" w:cs="Times New Roman"/>
              </w:rPr>
              <w:t>и лиса», «Жихарка», «Волк и семеро козлят»</w:t>
            </w:r>
          </w:p>
          <w:p w:rsidR="002106C5" w:rsidRPr="00235D38" w:rsidRDefault="002106C5" w:rsidP="00CE30A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  <w:r w:rsidR="00755979">
              <w:rPr>
                <w:rFonts w:ascii="Times New Roman" w:hAnsi="Times New Roman" w:cs="Times New Roman"/>
              </w:rPr>
              <w:t>, «Да или нет»</w:t>
            </w:r>
          </w:p>
        </w:tc>
        <w:tc>
          <w:tcPr>
            <w:tcW w:w="2268" w:type="dxa"/>
          </w:tcPr>
          <w:p w:rsidR="002E511D" w:rsidRPr="00235D38" w:rsidRDefault="0013508C" w:rsidP="005A2796">
            <w:pPr>
              <w:jc w:val="both"/>
              <w:rPr>
                <w:rFonts w:ascii="Times New Roman" w:hAnsi="Times New Roman" w:cs="Times New Roman"/>
              </w:rPr>
            </w:pPr>
            <w:r w:rsidRPr="0013508C">
              <w:rPr>
                <w:rFonts w:ascii="Times New Roman" w:hAnsi="Times New Roman" w:cs="Times New Roman"/>
              </w:rPr>
              <w:t>Т.А.Шорыгина «Без-опасные сказки»,</w:t>
            </w:r>
            <w:r>
              <w:rPr>
                <w:rFonts w:ascii="Times New Roman" w:hAnsi="Times New Roman" w:cs="Times New Roman"/>
              </w:rPr>
              <w:t xml:space="preserve"> стр.6-38.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Спички детям не игрушка!</w:t>
            </w:r>
          </w:p>
        </w:tc>
        <w:tc>
          <w:tcPr>
            <w:tcW w:w="4520" w:type="dxa"/>
          </w:tcPr>
          <w:p w:rsidR="002E511D" w:rsidRPr="00235D38" w:rsidRDefault="000463B7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 причины пожара и 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тить внимание на его последствия. Расск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 о правилах поведения при угрозе пож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ра.</w:t>
            </w:r>
          </w:p>
        </w:tc>
        <w:tc>
          <w:tcPr>
            <w:tcW w:w="3135" w:type="dxa"/>
          </w:tcPr>
          <w:p w:rsidR="002E511D" w:rsidRDefault="000463B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«Не играйте с огнём», «Утюг», «Гирлянда»</w:t>
            </w:r>
          </w:p>
          <w:p w:rsidR="000463B7" w:rsidRDefault="003C1454" w:rsidP="000463B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К.Д</w:t>
            </w:r>
            <w:r w:rsidR="000463B7">
              <w:rPr>
                <w:rFonts w:ascii="Times New Roman" w:hAnsi="Times New Roman" w:cs="Times New Roman"/>
              </w:rPr>
              <w:t>.Ушинского «Спор воды с огнём»</w:t>
            </w:r>
            <w:r>
              <w:rPr>
                <w:rFonts w:ascii="Times New Roman" w:hAnsi="Times New Roman" w:cs="Times New Roman"/>
              </w:rPr>
              <w:t>, потешка «Тили-тили-тили бом», С.Я.Маршак «Кошкин дом»</w:t>
            </w:r>
          </w:p>
          <w:p w:rsidR="00E70156" w:rsidRPr="00235D38" w:rsidRDefault="00E70156" w:rsidP="00E7015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-Рассматривание иллюстраций «Опасные ситуации»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стр.27-31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Как был наказан любопытный язычок</w:t>
            </w:r>
          </w:p>
        </w:tc>
        <w:tc>
          <w:tcPr>
            <w:tcW w:w="4520" w:type="dxa"/>
          </w:tcPr>
          <w:p w:rsidR="002E511D" w:rsidRPr="00235D38" w:rsidRDefault="00645924" w:rsidP="0064592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</w:t>
            </w:r>
            <w:r w:rsidRPr="00645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опасности, предупредить несчастный случай.</w:t>
            </w:r>
          </w:p>
        </w:tc>
        <w:tc>
          <w:tcPr>
            <w:tcW w:w="3135" w:type="dxa"/>
          </w:tcPr>
          <w:p w:rsidR="002E511D" w:rsidRDefault="002846A8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-Беседа 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«Как был наказан л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ю</w:t>
            </w:r>
            <w:r w:rsidR="00A2497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бопытный язычок»</w:t>
            </w:r>
          </w:p>
          <w:p w:rsidR="002846A8" w:rsidRPr="00235D38" w:rsidRDefault="002846A8" w:rsidP="002846A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-Опыт на улице:  п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оказать на улице, как мокрая тряпочка приклеивается к металлич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скому предмету и не отрыв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Pr="002846A8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ется.</w:t>
            </w:r>
          </w:p>
        </w:tc>
        <w:tc>
          <w:tcPr>
            <w:tcW w:w="2268" w:type="dxa"/>
          </w:tcPr>
          <w:p w:rsidR="002E511D" w:rsidRPr="00235D38" w:rsidRDefault="004E67EA" w:rsidP="005A2796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E67E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Т.А.Шорыгина «Без-опасные сказки», стр.6-38.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Январь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Изучаем свой организм</w:t>
            </w:r>
          </w:p>
        </w:tc>
        <w:tc>
          <w:tcPr>
            <w:tcW w:w="4520" w:type="dxa"/>
          </w:tcPr>
          <w:p w:rsidR="002E511D" w:rsidRPr="00235D38" w:rsidRDefault="007A443A" w:rsidP="007A44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детям элементарные сведения о своем организме. Убедить в необходимости заб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титься и беречь свои части тела (глаза, уши, руки, ноги)</w:t>
            </w:r>
          </w:p>
        </w:tc>
        <w:tc>
          <w:tcPr>
            <w:tcW w:w="3135" w:type="dxa"/>
          </w:tcPr>
          <w:p w:rsidR="002E511D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«Для чего нам нужны глаза, нос и уши?»</w:t>
            </w:r>
          </w:p>
          <w:p w:rsidR="00B821A5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художественной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тературы: «Крот и жаба», «Лисичка со скалочкой»</w:t>
            </w:r>
          </w:p>
        </w:tc>
        <w:tc>
          <w:tcPr>
            <w:tcW w:w="2268" w:type="dxa"/>
          </w:tcPr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низации познав</w:t>
            </w:r>
            <w:r w:rsidRPr="00235D38">
              <w:rPr>
                <w:rFonts w:ascii="Times New Roman" w:hAnsi="Times New Roman" w:cs="Times New Roman"/>
              </w:rPr>
              <w:t>а</w:t>
            </w:r>
            <w:r w:rsidRPr="00235D38">
              <w:rPr>
                <w:rFonts w:ascii="Times New Roman" w:hAnsi="Times New Roman" w:cs="Times New Roman"/>
              </w:rPr>
              <w:t>тельной деятельн</w:t>
            </w:r>
            <w:r w:rsidRPr="00235D38">
              <w:rPr>
                <w:rFonts w:ascii="Times New Roman" w:hAnsi="Times New Roman" w:cs="Times New Roman"/>
              </w:rPr>
              <w:t>о</w:t>
            </w:r>
            <w:r w:rsidRPr="00235D38">
              <w:rPr>
                <w:rFonts w:ascii="Times New Roman" w:hAnsi="Times New Roman" w:cs="Times New Roman"/>
              </w:rPr>
              <w:t>сти с 4-5 лет» О.М.Ельцова, стр.</w:t>
            </w:r>
            <w:r>
              <w:rPr>
                <w:rFonts w:ascii="Times New Roman" w:hAnsi="Times New Roman" w:cs="Times New Roman"/>
              </w:rPr>
              <w:t>143-149</w:t>
            </w:r>
          </w:p>
          <w:p w:rsidR="002E511D" w:rsidRPr="00235D38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Врачи-наши помощники</w:t>
            </w:r>
          </w:p>
        </w:tc>
        <w:tc>
          <w:tcPr>
            <w:tcW w:w="4520" w:type="dxa"/>
          </w:tcPr>
          <w:p w:rsidR="002E511D" w:rsidRPr="00235D38" w:rsidRDefault="005B0EEF" w:rsidP="00100D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профе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 врача, учить осознанию воспринимать врачебные предписания и строго их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нять.</w:t>
            </w:r>
            <w:r w:rsidR="00100D8B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</w:tcPr>
          <w:p w:rsidR="002E511D" w:rsidRDefault="006176E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-Беседа </w:t>
            </w:r>
            <w:r w:rsidR="00100D8B">
              <w:rPr>
                <w:rFonts w:ascii="Times New Roman" w:hAnsi="Times New Roman" w:cs="Times New Roman"/>
              </w:rPr>
              <w:t>«Врачи-наши помо</w:t>
            </w:r>
            <w:r w:rsidR="00100D8B">
              <w:rPr>
                <w:rFonts w:ascii="Times New Roman" w:hAnsi="Times New Roman" w:cs="Times New Roman"/>
              </w:rPr>
              <w:t>щ</w:t>
            </w:r>
            <w:r w:rsidR="00100D8B">
              <w:rPr>
                <w:rFonts w:ascii="Times New Roman" w:hAnsi="Times New Roman" w:cs="Times New Roman"/>
              </w:rPr>
              <w:t>ники»</w:t>
            </w:r>
          </w:p>
          <w:p w:rsidR="00100D8B" w:rsidRDefault="00100D8B" w:rsidP="00F965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-Экскурсия в медицинский кабинет</w:t>
            </w:r>
          </w:p>
          <w:p w:rsidR="006176E1" w:rsidRDefault="006176E1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К.И.Чуковского «Айболит»</w:t>
            </w:r>
          </w:p>
          <w:p w:rsidR="00100D8B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струменты», «Четвертый лишний»</w:t>
            </w:r>
          </w:p>
          <w:p w:rsidR="00D93C92" w:rsidRPr="00235D38" w:rsidRDefault="00D93C92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100D8B" w:rsidP="00100D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235D38">
              <w:rPr>
                <w:rFonts w:ascii="Times New Roman" w:hAnsi="Times New Roman" w:cs="Times New Roman"/>
              </w:rPr>
              <w:t>Т.А.Шорыгина</w:t>
            </w:r>
            <w:r w:rsidR="000A781A">
              <w:rPr>
                <w:rFonts w:ascii="Times New Roman" w:hAnsi="Times New Roman" w:cs="Times New Roman"/>
              </w:rPr>
              <w:t xml:space="preserve">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Таблетки-не конфетки</w:t>
            </w:r>
          </w:p>
        </w:tc>
        <w:tc>
          <w:tcPr>
            <w:tcW w:w="4520" w:type="dxa"/>
          </w:tcPr>
          <w:p w:rsidR="002E511D" w:rsidRPr="00235D38" w:rsidRDefault="00B06877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представления детей о лека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ственных средствах, объяснить, что они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гут представлять опасность.</w:t>
            </w:r>
          </w:p>
        </w:tc>
        <w:tc>
          <w:tcPr>
            <w:tcW w:w="3135" w:type="dxa"/>
          </w:tcPr>
          <w:p w:rsidR="002E511D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Pr="00851749">
              <w:rPr>
                <w:rFonts w:ascii="Times New Roman" w:hAnsi="Times New Roman" w:cs="Times New Roman"/>
              </w:rPr>
              <w:t>Запомнит</w:t>
            </w:r>
            <w:r>
              <w:rPr>
                <w:rFonts w:ascii="Times New Roman" w:hAnsi="Times New Roman" w:cs="Times New Roman"/>
              </w:rPr>
              <w:t>е, детки, таблетки</w:t>
            </w:r>
            <w:r w:rsidR="00802C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не конфетки»</w:t>
            </w:r>
          </w:p>
          <w:p w:rsidR="00851749" w:rsidRDefault="00851749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«Неосторо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ная резвушка»</w:t>
            </w:r>
          </w:p>
          <w:p w:rsidR="00E03094" w:rsidRPr="00235D38" w:rsidRDefault="00E03094" w:rsidP="0085174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Pr="00235D38" w:rsidRDefault="00F35DD9" w:rsidP="00802C83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 w:rsidR="002977C0">
              <w:rPr>
                <w:rFonts w:ascii="Times New Roman" w:hAnsi="Times New Roman" w:cs="Times New Roman"/>
              </w:rPr>
              <w:t>опасные сказки», стр.32-38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 пользе прививок</w:t>
            </w:r>
          </w:p>
        </w:tc>
        <w:tc>
          <w:tcPr>
            <w:tcW w:w="4520" w:type="dxa"/>
          </w:tcPr>
          <w:p w:rsidR="002E511D" w:rsidRPr="00235D38" w:rsidRDefault="000A781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6E24F1">
              <w:rPr>
                <w:rFonts w:ascii="Times New Roman" w:hAnsi="Times New Roman" w:cs="Times New Roman"/>
              </w:rPr>
              <w:t>у детей представление о нео</w:t>
            </w:r>
            <w:r w:rsidR="006E24F1">
              <w:rPr>
                <w:rFonts w:ascii="Times New Roman" w:hAnsi="Times New Roman" w:cs="Times New Roman"/>
              </w:rPr>
              <w:t>б</w:t>
            </w:r>
            <w:r w:rsidR="006E24F1">
              <w:rPr>
                <w:rFonts w:ascii="Times New Roman" w:hAnsi="Times New Roman" w:cs="Times New Roman"/>
              </w:rPr>
              <w:t>ходимости и пользе прививок.</w:t>
            </w:r>
          </w:p>
        </w:tc>
        <w:tc>
          <w:tcPr>
            <w:tcW w:w="3135" w:type="dxa"/>
          </w:tcPr>
          <w:p w:rsidR="002E511D" w:rsidRDefault="006E24F1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«Я уколов не боюсь»</w:t>
            </w:r>
          </w:p>
          <w:p w:rsidR="00D97B7E" w:rsidRDefault="00D97B7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35D38">
              <w:rPr>
                <w:rFonts w:ascii="Times New Roman" w:hAnsi="Times New Roman" w:cs="Times New Roman"/>
              </w:rPr>
              <w:t>ИОС «Заботливые помощн</w:t>
            </w:r>
            <w:r w:rsidRPr="00235D38">
              <w:rPr>
                <w:rFonts w:ascii="Times New Roman" w:hAnsi="Times New Roman" w:cs="Times New Roman"/>
              </w:rPr>
              <w:t>и</w:t>
            </w:r>
            <w:r w:rsidRPr="00235D38">
              <w:rPr>
                <w:rFonts w:ascii="Times New Roman" w:hAnsi="Times New Roman" w:cs="Times New Roman"/>
              </w:rPr>
              <w:t>ки»</w:t>
            </w:r>
          </w:p>
          <w:p w:rsidR="006E24F1" w:rsidRDefault="006E24F1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В.Сутеева «</w:t>
            </w:r>
            <w:r w:rsidR="00D93C92">
              <w:rPr>
                <w:rFonts w:ascii="Times New Roman" w:hAnsi="Times New Roman" w:cs="Times New Roman"/>
              </w:rPr>
              <w:t>Про  бегемота</w:t>
            </w:r>
            <w:r>
              <w:rPr>
                <w:rFonts w:ascii="Times New Roman" w:hAnsi="Times New Roman" w:cs="Times New Roman"/>
              </w:rPr>
              <w:t>, который 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ялся прививок»</w:t>
            </w:r>
            <w:r w:rsidR="00282E84">
              <w:rPr>
                <w:rFonts w:ascii="Times New Roman" w:hAnsi="Times New Roman" w:cs="Times New Roman"/>
              </w:rPr>
              <w:t>, С.Михалков «На привику»</w:t>
            </w:r>
          </w:p>
          <w:p w:rsidR="00282E84" w:rsidRPr="00235D38" w:rsidRDefault="00282E84" w:rsidP="006E24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«Больница»</w:t>
            </w:r>
          </w:p>
        </w:tc>
        <w:tc>
          <w:tcPr>
            <w:tcW w:w="2268" w:type="dxa"/>
          </w:tcPr>
          <w:p w:rsidR="002E511D" w:rsidRDefault="0030504A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A781A" w:rsidRPr="000A781A">
              <w:rPr>
                <w:rFonts w:ascii="Times New Roman" w:hAnsi="Times New Roman" w:cs="Times New Roman"/>
              </w:rPr>
              <w:t>Т.А.Шорыгина</w:t>
            </w:r>
            <w:r w:rsidR="000D10BD">
              <w:rPr>
                <w:rFonts w:ascii="Times New Roman" w:hAnsi="Times New Roman" w:cs="Times New Roman"/>
              </w:rPr>
              <w:t xml:space="preserve"> «Бе-седы о здоровье»</w:t>
            </w:r>
          </w:p>
          <w:p w:rsidR="0030504A" w:rsidRPr="00235D38" w:rsidRDefault="0030504A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35D38">
              <w:rPr>
                <w:rFonts w:ascii="Times New Roman" w:hAnsi="Times New Roman" w:cs="Times New Roman"/>
              </w:rPr>
              <w:t>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стр.180-184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761CD0" w:rsidRDefault="00761CD0" w:rsidP="00761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2E511D" w:rsidRDefault="001E40F0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="005C2354"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1E40F0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вильное питание», «На заря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ку становись», «Виды спорта»</w:t>
            </w:r>
          </w:p>
          <w:p w:rsidR="0054140E" w:rsidRDefault="0054140E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</w:t>
            </w:r>
            <w:r w:rsidR="00F965DC">
              <w:rPr>
                <w:rFonts w:ascii="Times New Roman" w:hAnsi="Times New Roman" w:cs="Times New Roman"/>
              </w:rPr>
              <w:t>левая игра «Больница», «Мы-спортсмены»</w:t>
            </w:r>
          </w:p>
          <w:p w:rsidR="00673689" w:rsidRPr="00235D38" w:rsidRDefault="00673689" w:rsidP="001E40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сказок К.И.Чуковский «Айболит», «Мойдодыр», В.Сутеев «Про бегемота,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торый боялся прививок».</w:t>
            </w:r>
          </w:p>
        </w:tc>
        <w:tc>
          <w:tcPr>
            <w:tcW w:w="2268" w:type="dxa"/>
          </w:tcPr>
          <w:p w:rsidR="002E511D" w:rsidRDefault="005C2354" w:rsidP="0030504A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стр.180-184</w:t>
            </w:r>
          </w:p>
          <w:p w:rsidR="00D903A0" w:rsidRPr="00235D38" w:rsidRDefault="00D903A0" w:rsidP="003050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Мчатся по улице автомобили</w:t>
            </w:r>
          </w:p>
        </w:tc>
        <w:tc>
          <w:tcPr>
            <w:tcW w:w="4520" w:type="dxa"/>
          </w:tcPr>
          <w:p w:rsidR="002E511D" w:rsidRPr="00235D38" w:rsidRDefault="00486836" w:rsidP="004868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видами транспорта, их назначением. Формировать элементарные представления о том, чем оп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сен автомобиль для человека.</w:t>
            </w:r>
          </w:p>
        </w:tc>
        <w:tc>
          <w:tcPr>
            <w:tcW w:w="3135" w:type="dxa"/>
          </w:tcPr>
          <w:p w:rsidR="002E511D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«Автомобили на нашей улице»</w:t>
            </w:r>
          </w:p>
          <w:p w:rsidR="00EE1294" w:rsidRPr="00235D38" w:rsidRDefault="00EE1294" w:rsidP="00EE12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 «Цве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автомобили», «Четвертый лишний»</w:t>
            </w:r>
          </w:p>
        </w:tc>
        <w:tc>
          <w:tcPr>
            <w:tcW w:w="2268" w:type="dxa"/>
          </w:tcPr>
          <w:p w:rsidR="002E511D" w:rsidRPr="00235D38" w:rsidRDefault="00F35DD9" w:rsidP="00EE1294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</w:t>
            </w:r>
            <w:r w:rsidR="00EE1294">
              <w:rPr>
                <w:rFonts w:ascii="Times New Roman" w:hAnsi="Times New Roman" w:cs="Times New Roman"/>
              </w:rPr>
              <w:t>Ф.Саулина «Зн</w:t>
            </w:r>
            <w:r w:rsidR="00EE1294">
              <w:rPr>
                <w:rFonts w:ascii="Times New Roman" w:hAnsi="Times New Roman" w:cs="Times New Roman"/>
              </w:rPr>
              <w:t>а</w:t>
            </w:r>
            <w:r w:rsidR="00EE1294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EE1294">
              <w:rPr>
                <w:rFonts w:ascii="Times New Roman" w:hAnsi="Times New Roman" w:cs="Times New Roman"/>
              </w:rPr>
              <w:t>ж</w:t>
            </w:r>
            <w:r w:rsidR="00EE1294">
              <w:rPr>
                <w:rFonts w:ascii="Times New Roman" w:hAnsi="Times New Roman" w:cs="Times New Roman"/>
              </w:rPr>
              <w:t>ного движения», стр.16-17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Я не трус, но я боюсь</w:t>
            </w:r>
          </w:p>
        </w:tc>
        <w:tc>
          <w:tcPr>
            <w:tcW w:w="4520" w:type="dxa"/>
          </w:tcPr>
          <w:p w:rsidR="002E511D" w:rsidRPr="00235D38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детей на причины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никновения страхов, их отрицательного 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яния на состояние человека.</w:t>
            </w:r>
            <w:r w:rsidR="00345DD4">
              <w:rPr>
                <w:rFonts w:ascii="Times New Roman" w:hAnsi="Times New Roman" w:cs="Times New Roman"/>
              </w:rPr>
              <w:t xml:space="preserve"> Формировать представление о том, что взрослый может помочь преодолеть страх.</w:t>
            </w:r>
          </w:p>
        </w:tc>
        <w:tc>
          <w:tcPr>
            <w:tcW w:w="3135" w:type="dxa"/>
          </w:tcPr>
          <w:p w:rsidR="002E511D" w:rsidRDefault="00FC2E18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</w:t>
            </w:r>
            <w:r w:rsidR="00345DD4">
              <w:rPr>
                <w:rFonts w:ascii="Times New Roman" w:hAnsi="Times New Roman" w:cs="Times New Roman"/>
              </w:rPr>
              <w:t xml:space="preserve"> «Когда мне страшно»</w:t>
            </w:r>
          </w:p>
          <w:p w:rsidR="00FC2E18" w:rsidRDefault="00345DD4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Дидактическая игра «Эм</w:t>
            </w:r>
            <w:r w:rsidR="00FC2E18">
              <w:rPr>
                <w:rFonts w:ascii="Times New Roman" w:hAnsi="Times New Roman" w:cs="Times New Roman"/>
              </w:rPr>
              <w:t>о</w:t>
            </w:r>
            <w:r w:rsidR="00C01BA8">
              <w:rPr>
                <w:rFonts w:ascii="Times New Roman" w:hAnsi="Times New Roman" w:cs="Times New Roman"/>
              </w:rPr>
              <w:t>ции», «П</w:t>
            </w:r>
            <w:r w:rsidR="00FC2E18">
              <w:rPr>
                <w:rFonts w:ascii="Times New Roman" w:hAnsi="Times New Roman" w:cs="Times New Roman"/>
              </w:rPr>
              <w:t>опробуй, изобрази»</w:t>
            </w:r>
          </w:p>
          <w:p w:rsidR="00FC2E18" w:rsidRDefault="00345DD4" w:rsidP="00FC2E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C2E18">
              <w:rPr>
                <w:rFonts w:ascii="Times New Roman" w:hAnsi="Times New Roman" w:cs="Times New Roman"/>
              </w:rPr>
              <w:t>Игровая обучающая ситуация</w:t>
            </w:r>
            <w:r w:rsidR="00FC2E18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 w:rsidR="00FC2E18">
              <w:rPr>
                <w:rFonts w:ascii="Times New Roman" w:hAnsi="Times New Roman" w:cs="Times New Roman"/>
              </w:rPr>
              <w:t>,</w:t>
            </w:r>
            <w:r w:rsidR="00FC2E18" w:rsidRPr="00235D38">
              <w:rPr>
                <w:rFonts w:ascii="Times New Roman" w:hAnsi="Times New Roman" w:cs="Times New Roman"/>
              </w:rPr>
              <w:t xml:space="preserve"> «Пожалейте лисичку»</w:t>
            </w:r>
            <w:r w:rsidR="00C01BA8">
              <w:rPr>
                <w:rFonts w:ascii="Times New Roman" w:hAnsi="Times New Roman" w:cs="Times New Roman"/>
              </w:rPr>
              <w:t>.</w:t>
            </w:r>
          </w:p>
          <w:p w:rsidR="00FC2E18" w:rsidRPr="00235D38" w:rsidRDefault="00763DF4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у.н.с. «Пых», р.н.с. «У страха глаза велики»</w:t>
            </w:r>
            <w:r w:rsidR="00C01B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2E511D" w:rsidRPr="00235D38" w:rsidRDefault="00D719D8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стр.38-40, 98-100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Настроение</w:t>
            </w:r>
          </w:p>
        </w:tc>
        <w:tc>
          <w:tcPr>
            <w:tcW w:w="4520" w:type="dxa"/>
          </w:tcPr>
          <w:p w:rsidR="002E511D" w:rsidRPr="00235D38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Объяснить детям, что такое настроение. Учить определять настроение и регулировать его.</w:t>
            </w:r>
          </w:p>
        </w:tc>
        <w:tc>
          <w:tcPr>
            <w:tcW w:w="3135" w:type="dxa"/>
          </w:tcPr>
          <w:p w:rsidR="006423E5" w:rsidRDefault="007100EA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-Игровая обучающая ситуация </w:t>
            </w:r>
            <w:r w:rsidR="00F21D22" w:rsidRPr="00235D38">
              <w:rPr>
                <w:rFonts w:ascii="Times New Roman" w:hAnsi="Times New Roman" w:cs="Times New Roman"/>
              </w:rPr>
              <w:t xml:space="preserve"> «Мы улыбаемся»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6423E5" w:rsidRPr="00235D38">
              <w:rPr>
                <w:rFonts w:ascii="Times New Roman" w:hAnsi="Times New Roman" w:cs="Times New Roman"/>
              </w:rPr>
              <w:t>«Пожалейте лисичку»</w:t>
            </w:r>
          </w:p>
          <w:p w:rsidR="0085427A" w:rsidRDefault="0085427A" w:rsidP="007100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-Дидактические игры: «Угадай по голосу», «Угадай на ощупь»</w:t>
            </w:r>
            <w:r w:rsidR="007100EA">
              <w:rPr>
                <w:rFonts w:ascii="Times New Roman" w:hAnsi="Times New Roman" w:cs="Times New Roman"/>
              </w:rPr>
              <w:t>, «Угадай эмоцию»</w:t>
            </w:r>
          </w:p>
          <w:p w:rsidR="0085427A" w:rsidRPr="00235D38" w:rsidRDefault="008716D8" w:rsidP="008716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«Заюшкина избушка», К.И.Чуковского «Муха Цокотуха»</w:t>
            </w:r>
          </w:p>
        </w:tc>
        <w:tc>
          <w:tcPr>
            <w:tcW w:w="2268" w:type="dxa"/>
          </w:tcPr>
          <w:p w:rsidR="002E511D" w:rsidRPr="00235D38" w:rsidRDefault="007119E4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</w:t>
            </w:r>
            <w:r w:rsidRPr="00235D38">
              <w:rPr>
                <w:rFonts w:ascii="Times New Roman" w:hAnsi="Times New Roman" w:cs="Times New Roman"/>
              </w:rPr>
              <w:t>р</w:t>
            </w:r>
            <w:r w:rsidRPr="00235D38">
              <w:rPr>
                <w:rFonts w:ascii="Times New Roman" w:hAnsi="Times New Roman" w:cs="Times New Roman"/>
              </w:rPr>
              <w:t>жания образовател</w:t>
            </w:r>
            <w:r w:rsidRPr="00235D38">
              <w:rPr>
                <w:rFonts w:ascii="Times New Roman" w:hAnsi="Times New Roman" w:cs="Times New Roman"/>
              </w:rPr>
              <w:t>ь</w:t>
            </w:r>
            <w:r w:rsidRPr="00235D38">
              <w:rPr>
                <w:rFonts w:ascii="Times New Roman" w:hAnsi="Times New Roman" w:cs="Times New Roman"/>
              </w:rPr>
              <w:t>ной области «Речевое развитие в форме игровых обучающих ситуаций. Младший и средний возраст» О.М.Ельцова, стр.38-40, 98-100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сосульки!</w:t>
            </w:r>
          </w:p>
        </w:tc>
        <w:tc>
          <w:tcPr>
            <w:tcW w:w="4520" w:type="dxa"/>
          </w:tcPr>
          <w:p w:rsidR="00F67A05" w:rsidRPr="00235D38" w:rsidRDefault="000D3885" w:rsidP="000D388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D3885">
              <w:rPr>
                <w:rFonts w:ascii="Times New Roman" w:hAnsi="Times New Roman" w:cs="Times New Roman"/>
              </w:rPr>
              <w:t xml:space="preserve">ать знания о том, что сосульки могут быть </w:t>
            </w:r>
            <w:r w:rsidRPr="000D3885">
              <w:rPr>
                <w:rFonts w:ascii="Times New Roman" w:hAnsi="Times New Roman" w:cs="Times New Roman"/>
              </w:rPr>
              <w:lastRenderedPageBreak/>
              <w:t>опасны для человека (если упадут с крыши - травма, есл</w:t>
            </w:r>
            <w:r>
              <w:rPr>
                <w:rFonts w:ascii="Times New Roman" w:hAnsi="Times New Roman" w:cs="Times New Roman"/>
              </w:rPr>
              <w:t>и облизывать или есть - ангина).</w:t>
            </w:r>
          </w:p>
        </w:tc>
        <w:tc>
          <w:tcPr>
            <w:tcW w:w="3135" w:type="dxa"/>
          </w:tcPr>
          <w:p w:rsidR="002E511D" w:rsidRDefault="000B464E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-Беседа «Сосульки на крыше»</w:t>
            </w:r>
          </w:p>
          <w:p w:rsidR="00A57A25" w:rsidRPr="00235D38" w:rsidRDefault="00A57A2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-Опыт: рассмотреть, как тает сосулька и сколько грязи ост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ется в воде.</w:t>
            </w:r>
          </w:p>
        </w:tc>
        <w:tc>
          <w:tcPr>
            <w:tcW w:w="2268" w:type="dxa"/>
          </w:tcPr>
          <w:p w:rsidR="002E511D" w:rsidRPr="00235D38" w:rsidRDefault="000B464E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lastRenderedPageBreak/>
              <w:t>Т.А.Шорыгина «Бе</w:t>
            </w:r>
            <w:r w:rsidRPr="00235D38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lastRenderedPageBreak/>
              <w:t>опасные сказки»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правильно переходить улицу</w:t>
            </w:r>
          </w:p>
        </w:tc>
        <w:tc>
          <w:tcPr>
            <w:tcW w:w="4520" w:type="dxa"/>
          </w:tcPr>
          <w:p w:rsidR="002E511D" w:rsidRPr="00235D38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том, как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 переходить улицу</w:t>
            </w:r>
            <w:r w:rsidR="0089790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</w:tcPr>
          <w:p w:rsidR="002E511D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ки», «Пешеходный переход»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тешествие по посёлку»</w:t>
            </w:r>
          </w:p>
          <w:p w:rsidR="006A2ED0" w:rsidRDefault="006A2ED0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В.Степанова «Прав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ла дорожного движения», «Смешарики. Азбука доро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ного движения»</w:t>
            </w:r>
          </w:p>
          <w:p w:rsidR="006E7AC5" w:rsidRPr="00235D38" w:rsidRDefault="006E7AC5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897900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97900" w:rsidRPr="00235D38">
              <w:rPr>
                <w:rFonts w:ascii="Times New Roman" w:hAnsi="Times New Roman" w:cs="Times New Roman"/>
              </w:rPr>
              <w:t>Т.</w:t>
            </w:r>
            <w:r w:rsidR="00897900">
              <w:rPr>
                <w:rFonts w:ascii="Times New Roman" w:hAnsi="Times New Roman" w:cs="Times New Roman"/>
              </w:rPr>
              <w:t>Ф.Саулина «Зн</w:t>
            </w:r>
            <w:r w:rsidR="00897900">
              <w:rPr>
                <w:rFonts w:ascii="Times New Roman" w:hAnsi="Times New Roman" w:cs="Times New Roman"/>
              </w:rPr>
              <w:t>а</w:t>
            </w:r>
            <w:r w:rsidR="00897900">
              <w:rPr>
                <w:rFonts w:ascii="Times New Roman" w:hAnsi="Times New Roman" w:cs="Times New Roman"/>
              </w:rPr>
              <w:t>комим дошкольников с правилами доро</w:t>
            </w:r>
            <w:r w:rsidR="00897900">
              <w:rPr>
                <w:rFonts w:ascii="Times New Roman" w:hAnsi="Times New Roman" w:cs="Times New Roman"/>
              </w:rPr>
              <w:t>ж</w:t>
            </w:r>
            <w:r w:rsidR="00897900">
              <w:rPr>
                <w:rFonts w:ascii="Times New Roman" w:hAnsi="Times New Roman" w:cs="Times New Roman"/>
              </w:rPr>
              <w:t>ного движения», стр.16-24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жизнедеятельн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сти», стр.43-49</w:t>
            </w:r>
          </w:p>
          <w:p w:rsidR="00361DAD" w:rsidRDefault="00361DAD" w:rsidP="005A2796">
            <w:pPr>
              <w:jc w:val="both"/>
              <w:rPr>
                <w:rFonts w:ascii="Times New Roman" w:hAnsi="Times New Roman" w:cs="Times New Roman"/>
              </w:rPr>
            </w:pPr>
          </w:p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Осторожно, тонкий лед!</w:t>
            </w:r>
          </w:p>
        </w:tc>
        <w:tc>
          <w:tcPr>
            <w:tcW w:w="4520" w:type="dxa"/>
          </w:tcPr>
          <w:p w:rsidR="002E511D" w:rsidRPr="00235D38" w:rsidRDefault="006703D2" w:rsidP="008416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</w:t>
            </w:r>
            <w:r w:rsidR="009311DA">
              <w:rPr>
                <w:rFonts w:ascii="Times New Roman" w:hAnsi="Times New Roman" w:cs="Times New Roman"/>
              </w:rPr>
              <w:t>знания о правилах безопасного поведения в природе.</w:t>
            </w:r>
            <w:r w:rsidR="0084165C">
              <w:rPr>
                <w:rFonts w:ascii="Times New Roman" w:hAnsi="Times New Roman" w:cs="Times New Roman"/>
              </w:rPr>
              <w:t xml:space="preserve"> Объяснить, к каким неприятным последствиям приводит неправильное поведение на воде (летом и зимой).</w:t>
            </w:r>
          </w:p>
        </w:tc>
        <w:tc>
          <w:tcPr>
            <w:tcW w:w="3135" w:type="dxa"/>
          </w:tcPr>
          <w:p w:rsidR="002E511D" w:rsidRDefault="006703D2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</w:t>
            </w:r>
            <w:r w:rsidR="006C027C">
              <w:rPr>
                <w:rFonts w:ascii="Times New Roman" w:hAnsi="Times New Roman" w:cs="Times New Roman"/>
              </w:rPr>
              <w:t>Тонкий лёд»</w:t>
            </w:r>
          </w:p>
          <w:p w:rsidR="006C027C" w:rsidRPr="00235D38" w:rsidRDefault="006C027C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«Да или нет»</w:t>
            </w:r>
          </w:p>
        </w:tc>
        <w:tc>
          <w:tcPr>
            <w:tcW w:w="2268" w:type="dxa"/>
          </w:tcPr>
          <w:p w:rsidR="002E511D" w:rsidRPr="00235D38" w:rsidRDefault="00F35DD9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«Без</w:t>
            </w:r>
            <w:r w:rsidR="00760B49">
              <w:rPr>
                <w:rFonts w:ascii="Times New Roman" w:hAnsi="Times New Roman" w:cs="Times New Roman"/>
              </w:rPr>
              <w:t>опасные сказки», стр.98-102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Проезжая часть</w:t>
            </w:r>
          </w:p>
        </w:tc>
        <w:tc>
          <w:tcPr>
            <w:tcW w:w="4520" w:type="dxa"/>
          </w:tcPr>
          <w:p w:rsidR="002E511D" w:rsidRPr="00235D38" w:rsidRDefault="00760B49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проезжей частью и тротуаром, их назначением. Довести до сведения детей, чем опасна  проезжая часть для людей.</w:t>
            </w:r>
          </w:p>
        </w:tc>
        <w:tc>
          <w:tcPr>
            <w:tcW w:w="3135" w:type="dxa"/>
          </w:tcPr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«Наш помощник-светофор», «Дорожные знаки», «Пешеходный переход»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«Путешествие по посёлку»</w:t>
            </w:r>
          </w:p>
          <w:p w:rsidR="000C731C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В.Степанова «Правила дорожного движения», «Смешарики. Азбука дорожного движения»</w:t>
            </w:r>
          </w:p>
          <w:p w:rsidR="002E511D" w:rsidRPr="00235D38" w:rsidRDefault="000C731C" w:rsidP="000C73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-Физкультурное развлечение «Наш помощник – светофор»</w:t>
            </w:r>
          </w:p>
        </w:tc>
        <w:tc>
          <w:tcPr>
            <w:tcW w:w="2268" w:type="dxa"/>
          </w:tcPr>
          <w:p w:rsidR="005A2796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235D38">
              <w:rPr>
                <w:rFonts w:ascii="Times New Roman" w:hAnsi="Times New Roman" w:cs="Times New Roman"/>
              </w:rPr>
              <w:t>Т.</w:t>
            </w:r>
            <w:r>
              <w:rPr>
                <w:rFonts w:ascii="Times New Roman" w:hAnsi="Times New Roman" w:cs="Times New Roman"/>
              </w:rPr>
              <w:t>Ф.Саулина «Знакомим дошкольников с правилами дорожного движения», стр.16-24</w:t>
            </w:r>
          </w:p>
          <w:p w:rsidR="002E511D" w:rsidRPr="00235D38" w:rsidRDefault="005A2796" w:rsidP="005A27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2.Т.А.Шорыгина «Основы безопасности жизнедеятельности», стр.43-49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9" w:type="dxa"/>
          </w:tcPr>
          <w:p w:rsidR="002E511D" w:rsidRPr="00235D38" w:rsidRDefault="0084165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Поплотнее кран закрой-осторожен будь с водой</w:t>
            </w:r>
          </w:p>
        </w:tc>
        <w:tc>
          <w:tcPr>
            <w:tcW w:w="4520" w:type="dxa"/>
          </w:tcPr>
          <w:p w:rsidR="002E511D" w:rsidRPr="00235D38" w:rsidRDefault="00AD0FF2" w:rsidP="0084165C">
            <w:pPr>
              <w:jc w:val="both"/>
              <w:rPr>
                <w:rFonts w:ascii="Times New Roman" w:hAnsi="Times New Roman" w:cs="Times New Roman"/>
              </w:rPr>
            </w:pPr>
            <w:r w:rsidRPr="00AD0FF2">
              <w:rPr>
                <w:rFonts w:ascii="Times New Roman" w:hAnsi="Times New Roman" w:cs="Times New Roman"/>
              </w:rPr>
              <w:t>Объяснить детям, что нужно соблюдать осторожность при пользовании водой в доме.</w:t>
            </w:r>
            <w:r>
              <w:rPr>
                <w:rFonts w:ascii="Times New Roman" w:hAnsi="Times New Roman" w:cs="Times New Roman"/>
              </w:rPr>
              <w:t xml:space="preserve"> Приучать детей соблюдать элементарные правила обращения с водой.</w:t>
            </w:r>
          </w:p>
        </w:tc>
        <w:tc>
          <w:tcPr>
            <w:tcW w:w="3135" w:type="dxa"/>
          </w:tcPr>
          <w:p w:rsidR="002E511D" w:rsidRDefault="00AD0FF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«Что может случиться, если не закрыть кран»</w:t>
            </w:r>
          </w:p>
          <w:p w:rsidR="00AD0FF2" w:rsidRDefault="00AD0FF2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-Чтение сказки </w:t>
            </w:r>
            <w:r w:rsidR="001300DE">
              <w:rPr>
                <w:rFonts w:ascii="Times New Roman" w:hAnsi="Times New Roman" w:cs="Times New Roman"/>
              </w:rPr>
              <w:t xml:space="preserve">Шорыгиной Т.А. </w:t>
            </w:r>
            <w:r>
              <w:rPr>
                <w:rFonts w:ascii="Times New Roman" w:hAnsi="Times New Roman" w:cs="Times New Roman"/>
              </w:rPr>
              <w:t>«Наводнение в кукольном домике»</w:t>
            </w:r>
            <w:r w:rsidR="001300DE">
              <w:rPr>
                <w:rFonts w:ascii="Times New Roman" w:hAnsi="Times New Roman" w:cs="Times New Roman"/>
              </w:rPr>
              <w:t>, «Что случилось?»</w:t>
            </w:r>
          </w:p>
          <w:p w:rsidR="001300DE" w:rsidRDefault="001300DE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«Когда нам нужна вода»</w:t>
            </w:r>
          </w:p>
          <w:p w:rsidR="00B15E06" w:rsidRDefault="00B15E06" w:rsidP="0013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«Свойства воды»</w:t>
            </w:r>
          </w:p>
          <w:p w:rsidR="00B15E06" w:rsidRPr="00235D38" w:rsidRDefault="00B15E06" w:rsidP="00B15E0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-Игра с мыльными пузырями</w:t>
            </w:r>
          </w:p>
        </w:tc>
        <w:tc>
          <w:tcPr>
            <w:tcW w:w="2268" w:type="dxa"/>
          </w:tcPr>
          <w:p w:rsidR="002E511D" w:rsidRPr="00235D38" w:rsidRDefault="00F35DD9" w:rsidP="00AD0FF2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Т.А.Шорыгина «Без</w:t>
            </w:r>
            <w:r w:rsidR="00AD0FF2">
              <w:rPr>
                <w:rFonts w:ascii="Times New Roman" w:hAnsi="Times New Roman" w:cs="Times New Roman"/>
              </w:rPr>
              <w:t>опасные сказки», стр.6-13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Балкон и открытое окно</w:t>
            </w:r>
          </w:p>
        </w:tc>
        <w:tc>
          <w:tcPr>
            <w:tcW w:w="4520" w:type="dxa"/>
          </w:tcPr>
          <w:p w:rsidR="00F67A05" w:rsidRPr="00235D38" w:rsidRDefault="00D834DF" w:rsidP="00D834DF">
            <w:pPr>
              <w:jc w:val="both"/>
              <w:rPr>
                <w:rFonts w:ascii="Times New Roman" w:hAnsi="Times New Roman" w:cs="Times New Roman"/>
              </w:rPr>
            </w:pPr>
            <w:r w:rsidRPr="00D834DF">
              <w:rPr>
                <w:rFonts w:ascii="Times New Roman" w:hAnsi="Times New Roman" w:cs="Times New Roman"/>
              </w:rPr>
              <w:t>Дать понятие детям о том, какую опасность представляют собой открытые окна и балкон.</w:t>
            </w:r>
          </w:p>
        </w:tc>
        <w:tc>
          <w:tcPr>
            <w:tcW w:w="3135" w:type="dxa"/>
          </w:tcPr>
          <w:p w:rsidR="002E511D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«Балкон и открытое окно»</w:t>
            </w:r>
          </w:p>
          <w:p w:rsidR="002C5AE0" w:rsidRPr="00235D38" w:rsidRDefault="002C5AE0" w:rsidP="002C5A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</w:tc>
        <w:tc>
          <w:tcPr>
            <w:tcW w:w="2268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Правила  здорового образа жизни</w:t>
            </w:r>
          </w:p>
        </w:tc>
        <w:tc>
          <w:tcPr>
            <w:tcW w:w="4520" w:type="dxa"/>
          </w:tcPr>
          <w:p w:rsidR="002E511D" w:rsidRPr="00235D38" w:rsidRDefault="00D05C45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Pr="00761C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ормировать у детей первоначальные навы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 здорового образа жизни.</w:t>
            </w:r>
          </w:p>
        </w:tc>
        <w:tc>
          <w:tcPr>
            <w:tcW w:w="3135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</w:t>
            </w:r>
            <w:r w:rsidRPr="00235D38">
              <w:rPr>
                <w:rFonts w:ascii="Times New Roman" w:hAnsi="Times New Roman" w:cs="Times New Roman"/>
              </w:rPr>
              <w:t xml:space="preserve"> «Заботливые помощники»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-Беседы «Режим дня», «Правильное питание», «На зарядку становись», «Виды спорта»</w:t>
            </w:r>
          </w:p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</w:t>
            </w:r>
            <w:r w:rsidR="00C01BA8">
              <w:rPr>
                <w:rFonts w:ascii="Times New Roman" w:hAnsi="Times New Roman" w:cs="Times New Roman"/>
              </w:rPr>
              <w:t>я игра «Больница», «Магазин», «Мы-спортсмены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E511D" w:rsidRPr="00235D38" w:rsidRDefault="00D05C45" w:rsidP="005F6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сказок К.И.Чуковский «Айболит», «Мойдодыр», В.Сутеев «Про бегемота, который боялся прививок».</w:t>
            </w:r>
          </w:p>
        </w:tc>
        <w:tc>
          <w:tcPr>
            <w:tcW w:w="2268" w:type="dxa"/>
          </w:tcPr>
          <w:p w:rsidR="00D05C45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1.Реализация содержания образовательной области «Речевое развитие в форме игровых обучающих ситуаций. Младший и средний возраст» О.М.Ельцова, стр.180-184</w:t>
            </w:r>
          </w:p>
          <w:p w:rsidR="002E511D" w:rsidRPr="00235D38" w:rsidRDefault="00D05C45" w:rsidP="00D05C4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235D38">
              <w:rPr>
                <w:rFonts w:ascii="Times New Roman" w:hAnsi="Times New Roman" w:cs="Times New Roman"/>
              </w:rPr>
              <w:t>Т.А.Шорыгина</w:t>
            </w:r>
            <w:r>
              <w:rPr>
                <w:rFonts w:ascii="Times New Roman" w:hAnsi="Times New Roman" w:cs="Times New Roman"/>
              </w:rPr>
              <w:t xml:space="preserve"> «Беседы о здоровье», стр.3-20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C33970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 во дворе</w:t>
            </w:r>
          </w:p>
        </w:tc>
        <w:tc>
          <w:tcPr>
            <w:tcW w:w="4520" w:type="dxa"/>
          </w:tcPr>
          <w:p w:rsidR="002E511D" w:rsidRDefault="00C33970" w:rsidP="00C3397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детей с различными опасными ситуациями, ко</w:t>
            </w:r>
            <w:r w:rsidRPr="00C33970">
              <w:rPr>
                <w:rFonts w:ascii="Times New Roman" w:hAnsi="Times New Roman" w:cs="Times New Roman"/>
              </w:rPr>
              <w:t>торые могут возникнуть при играх во дворе дома.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4245D8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«На прогулку мы идём»</w:t>
            </w:r>
            <w:r w:rsidR="00E551B6">
              <w:rPr>
                <w:rFonts w:ascii="Times New Roman" w:hAnsi="Times New Roman" w:cs="Times New Roman"/>
              </w:rPr>
              <w:t>, «Велосипед»</w:t>
            </w:r>
          </w:p>
          <w:p w:rsidR="004245D8" w:rsidRPr="00235D38" w:rsidRDefault="00143735" w:rsidP="004245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«Можно-нельзя»</w:t>
            </w:r>
          </w:p>
        </w:tc>
        <w:tc>
          <w:tcPr>
            <w:tcW w:w="2268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</w:p>
        </w:tc>
      </w:tr>
      <w:tr w:rsidR="002E511D" w:rsidRPr="00235D38" w:rsidTr="002E511D">
        <w:tc>
          <w:tcPr>
            <w:tcW w:w="1234" w:type="dxa"/>
            <w:vMerge w:val="restart"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Как песок может стать опасным</w:t>
            </w:r>
          </w:p>
        </w:tc>
        <w:tc>
          <w:tcPr>
            <w:tcW w:w="4520" w:type="dxa"/>
          </w:tcPr>
          <w:p w:rsidR="002E511D" w:rsidRDefault="007800AF" w:rsidP="005A2796">
            <w:pPr>
              <w:rPr>
                <w:rFonts w:ascii="Times New Roman" w:hAnsi="Times New Roman" w:cs="Times New Roman"/>
              </w:rPr>
            </w:pPr>
            <w:r w:rsidRPr="007800AF">
              <w:rPr>
                <w:rFonts w:ascii="Times New Roman" w:hAnsi="Times New Roman" w:cs="Times New Roman"/>
              </w:rPr>
              <w:t>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      </w:r>
          </w:p>
          <w:p w:rsidR="00F67A05" w:rsidRPr="00235D38" w:rsidRDefault="00F67A05" w:rsidP="005A2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</w:tcPr>
          <w:p w:rsidR="002E511D" w:rsidRDefault="00155A3C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«Незнайка играет с ребятами»</w:t>
            </w:r>
          </w:p>
          <w:p w:rsidR="00155A3C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-Сюжетно-ролевая игра «На прогулке»</w:t>
            </w:r>
          </w:p>
          <w:p w:rsidR="00155A3C" w:rsidRPr="00235D38" w:rsidRDefault="00155A3C" w:rsidP="00155A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 с песком</w:t>
            </w:r>
            <w:r w:rsidR="00AF151E">
              <w:rPr>
                <w:rFonts w:ascii="Times New Roman" w:hAnsi="Times New Roman" w:cs="Times New Roman"/>
              </w:rPr>
              <w:t xml:space="preserve"> «Почему пе</w:t>
            </w:r>
            <w:r w:rsidR="009A1652">
              <w:rPr>
                <w:rFonts w:ascii="Times New Roman" w:hAnsi="Times New Roman" w:cs="Times New Roman"/>
              </w:rPr>
              <w:t>сок хорошо с</w:t>
            </w:r>
            <w:r w:rsidR="00AF151E">
              <w:rPr>
                <w:rFonts w:ascii="Times New Roman" w:hAnsi="Times New Roman" w:cs="Times New Roman"/>
              </w:rPr>
              <w:t>ыплется?»</w:t>
            </w:r>
          </w:p>
        </w:tc>
        <w:tc>
          <w:tcPr>
            <w:tcW w:w="2268" w:type="dxa"/>
          </w:tcPr>
          <w:p w:rsidR="002E511D" w:rsidRPr="00235D38" w:rsidRDefault="00AF151E" w:rsidP="00F41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1.О.В.Дыбина «Неизведанное рядом</w:t>
            </w:r>
            <w:r w:rsidR="00F41CC3">
              <w:rPr>
                <w:rFonts w:ascii="Times New Roman" w:hAnsi="Times New Roman" w:cs="Times New Roman"/>
              </w:rPr>
              <w:t>. Опыты и эксперименты для дошкольников», стр.32-33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Маленький, да удаленький (насекомые)</w:t>
            </w:r>
          </w:p>
        </w:tc>
        <w:tc>
          <w:tcPr>
            <w:tcW w:w="4520" w:type="dxa"/>
          </w:tcPr>
          <w:p w:rsidR="002E511D" w:rsidRPr="00235D38" w:rsidRDefault="008C7BD1" w:rsidP="008C7BD1">
            <w:pPr>
              <w:jc w:val="both"/>
              <w:rPr>
                <w:rFonts w:ascii="Times New Roman" w:hAnsi="Times New Roman" w:cs="Times New Roman"/>
              </w:rPr>
            </w:pPr>
            <w:r w:rsidRPr="008C7BD1">
              <w:rPr>
                <w:rFonts w:ascii="Times New Roman" w:hAnsi="Times New Roman" w:cs="Times New Roman"/>
              </w:rPr>
              <w:t>Дать знание о правилах поведения при встрече с разными насекомыми.</w:t>
            </w:r>
            <w:r>
              <w:rPr>
                <w:rFonts w:ascii="Times New Roman" w:hAnsi="Times New Roman" w:cs="Times New Roman"/>
              </w:rPr>
              <w:t xml:space="preserve"> Убедить детей в необходимости соблюдать осторожность в общении с ними.</w:t>
            </w:r>
          </w:p>
        </w:tc>
        <w:tc>
          <w:tcPr>
            <w:tcW w:w="3135" w:type="dxa"/>
          </w:tcPr>
          <w:p w:rsidR="002E511D" w:rsidRDefault="00B821A5" w:rsidP="006176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«Муха, Муха-Цокотуха, позолоченное брюхо»</w:t>
            </w:r>
            <w:r w:rsidR="004C32BF">
              <w:rPr>
                <w:rFonts w:ascii="Times New Roman" w:hAnsi="Times New Roman" w:cs="Times New Roman"/>
              </w:rPr>
              <w:t>, «Божья коровка, лети на небо, принеси нам хлеба…»</w:t>
            </w:r>
          </w:p>
          <w:p w:rsidR="00B821A5" w:rsidRDefault="00B821A5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-Чтение сказки К.И.Чуковского «Муха-Цокотуха»</w:t>
            </w:r>
          </w:p>
          <w:p w:rsidR="007800AF" w:rsidRPr="00235D38" w:rsidRDefault="00774DC4" w:rsidP="00B82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</w:t>
            </w:r>
            <w:r w:rsidR="007800AF">
              <w:rPr>
                <w:rFonts w:ascii="Times New Roman" w:hAnsi="Times New Roman" w:cs="Times New Roman"/>
              </w:rPr>
              <w:t xml:space="preserve"> «Четвер</w:t>
            </w:r>
            <w:r>
              <w:rPr>
                <w:rFonts w:ascii="Times New Roman" w:hAnsi="Times New Roman" w:cs="Times New Roman"/>
              </w:rPr>
              <w:t>тый лишний»</w:t>
            </w:r>
            <w:r w:rsidR="007800A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4C32BF" w:rsidRDefault="004C32BF" w:rsidP="004C32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организации познавательной деятельности с 4-5 лет» О.М.Ельцова, стр.</w:t>
            </w:r>
            <w:r>
              <w:rPr>
                <w:rFonts w:ascii="Times New Roman" w:hAnsi="Times New Roman" w:cs="Times New Roman"/>
              </w:rPr>
              <w:t>149-160</w:t>
            </w:r>
          </w:p>
          <w:p w:rsidR="002E511D" w:rsidRPr="00235D38" w:rsidRDefault="008C7BD1" w:rsidP="00D87C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F35DD9" w:rsidRPr="00235D38">
              <w:rPr>
                <w:rFonts w:ascii="Times New Roman" w:hAnsi="Times New Roman" w:cs="Times New Roman"/>
              </w:rPr>
              <w:t>Т.А.Шорыгина «Без</w:t>
            </w:r>
            <w:r w:rsidR="006176E1">
              <w:rPr>
                <w:rFonts w:ascii="Times New Roman" w:hAnsi="Times New Roman" w:cs="Times New Roman"/>
              </w:rPr>
              <w:t xml:space="preserve">опасные сказки», 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2E511D" w:rsidP="005A2796">
            <w:pPr>
              <w:rPr>
                <w:rFonts w:ascii="Times New Roman" w:hAnsi="Times New Roman" w:cs="Times New Roman"/>
              </w:rPr>
            </w:pPr>
            <w:r w:rsidRPr="00235D38">
              <w:rPr>
                <w:rFonts w:ascii="Times New Roman" w:hAnsi="Times New Roman" w:cs="Times New Roman"/>
              </w:rPr>
              <w:t>Солнце, воздух и вода-наши лучшие друзья.</w:t>
            </w:r>
          </w:p>
        </w:tc>
        <w:tc>
          <w:tcPr>
            <w:tcW w:w="4520" w:type="dxa"/>
          </w:tcPr>
          <w:p w:rsidR="002E511D" w:rsidRPr="00235D38" w:rsidRDefault="00DA5E8A" w:rsidP="00DA5E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A5E8A">
              <w:rPr>
                <w:rFonts w:ascii="Times New Roman" w:hAnsi="Times New Roman" w:cs="Times New Roman"/>
              </w:rPr>
              <w:t>бъ</w:t>
            </w:r>
            <w:r w:rsidR="00FF3394">
              <w:rPr>
                <w:rFonts w:ascii="Times New Roman" w:hAnsi="Times New Roman" w:cs="Times New Roman"/>
              </w:rPr>
              <w:t>яснить детям, какую пользу приносят солнце, воздух и вода.</w:t>
            </w:r>
          </w:p>
        </w:tc>
        <w:tc>
          <w:tcPr>
            <w:tcW w:w="3135" w:type="dxa"/>
          </w:tcPr>
          <w:p w:rsidR="002E511D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-Беседа «Солнце-польза и вред», «Я плаваю в море»</w:t>
            </w:r>
          </w:p>
          <w:p w:rsidR="005E15AB" w:rsidRDefault="005E15AB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стихотворений о солнце, воздухе и воде, К.И.Чуковский «Мойдодыр»</w:t>
            </w:r>
          </w:p>
          <w:p w:rsidR="000A4CE2" w:rsidRPr="00235D38" w:rsidRDefault="000A4CE2" w:rsidP="005E15A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«Узнаем, какая вода», «Что в пакете?», «Ветер по морю гуляет»</w:t>
            </w:r>
          </w:p>
        </w:tc>
        <w:tc>
          <w:tcPr>
            <w:tcW w:w="2268" w:type="dxa"/>
          </w:tcPr>
          <w:p w:rsidR="002E511D" w:rsidRDefault="004245D8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1.Т.А.Шорыгина «Беседы о здоровье»</w:t>
            </w:r>
            <w:r w:rsidR="009A1652">
              <w:rPr>
                <w:rFonts w:ascii="Times New Roman" w:hAnsi="Times New Roman" w:cs="Times New Roman"/>
              </w:rPr>
              <w:t>, стр.</w:t>
            </w:r>
            <w:r w:rsidR="000A4CE2">
              <w:rPr>
                <w:rFonts w:ascii="Times New Roman" w:hAnsi="Times New Roman" w:cs="Times New Roman"/>
              </w:rPr>
              <w:t>56</w:t>
            </w:r>
          </w:p>
          <w:p w:rsidR="000A4CE2" w:rsidRPr="00235D38" w:rsidRDefault="000A4CE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2.О.В.Дыбина «Неизведанное рядом. Опыты и эксперименты для дошкольников», стр.5-6</w:t>
            </w:r>
          </w:p>
        </w:tc>
      </w:tr>
      <w:tr w:rsidR="002E511D" w:rsidRPr="00235D38" w:rsidTr="002E511D">
        <w:tc>
          <w:tcPr>
            <w:tcW w:w="1234" w:type="dxa"/>
            <w:vMerge/>
          </w:tcPr>
          <w:p w:rsidR="002E511D" w:rsidRPr="00235D38" w:rsidRDefault="002E511D" w:rsidP="005A2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</w:tcPr>
          <w:p w:rsidR="002E511D" w:rsidRPr="00235D38" w:rsidRDefault="004245D8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 красное-для здоровья время прекрасное!</w:t>
            </w:r>
          </w:p>
        </w:tc>
        <w:tc>
          <w:tcPr>
            <w:tcW w:w="4520" w:type="dxa"/>
          </w:tcPr>
          <w:p w:rsidR="002E511D" w:rsidRPr="00235D38" w:rsidRDefault="00FF3394" w:rsidP="00FF33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детей о том, какую пользу приносит лето.</w:t>
            </w:r>
          </w:p>
        </w:tc>
        <w:tc>
          <w:tcPr>
            <w:tcW w:w="3135" w:type="dxa"/>
          </w:tcPr>
          <w:p w:rsidR="002E511D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-Игровая обучающая ситуация «Пчёлка Майя в гостях у ребят».</w:t>
            </w:r>
          </w:p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FF3394">
              <w:rPr>
                <w:rFonts w:ascii="Times New Roman" w:hAnsi="Times New Roman" w:cs="Times New Roman"/>
              </w:rPr>
              <w:t>Чтение стихотворений о лете.</w:t>
            </w:r>
          </w:p>
          <w:p w:rsidR="00FF3394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-Опыты с песком, водой.</w:t>
            </w:r>
          </w:p>
          <w:p w:rsidR="00FF3394" w:rsidRPr="00235D38" w:rsidRDefault="00FF3394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-Дидактическая игра «Бывает-не бывает», «Да или нет»</w:t>
            </w:r>
          </w:p>
        </w:tc>
        <w:tc>
          <w:tcPr>
            <w:tcW w:w="2268" w:type="dxa"/>
          </w:tcPr>
          <w:p w:rsidR="009A1652" w:rsidRDefault="009A1652" w:rsidP="009A16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235D38">
              <w:rPr>
                <w:rFonts w:ascii="Times New Roman" w:hAnsi="Times New Roman" w:cs="Times New Roman"/>
              </w:rPr>
              <w:t>Технология организации познавательной деятельности с 4-5 лет» О.М.Ельцова, стр.</w:t>
            </w:r>
            <w:r>
              <w:rPr>
                <w:rFonts w:ascii="Times New Roman" w:hAnsi="Times New Roman" w:cs="Times New Roman"/>
              </w:rPr>
              <w:t>160-167</w:t>
            </w:r>
          </w:p>
          <w:p w:rsidR="002E511D" w:rsidRPr="00235D38" w:rsidRDefault="009A1652" w:rsidP="005A2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87CD1">
              <w:rPr>
                <w:rFonts w:ascii="Times New Roman" w:hAnsi="Times New Roman" w:cs="Times New Roman"/>
              </w:rPr>
              <w:t>.Т.А.Шорыгина «Беседы о здоровье»</w:t>
            </w:r>
          </w:p>
        </w:tc>
      </w:tr>
    </w:tbl>
    <w:p w:rsidR="001204FF" w:rsidRDefault="001204FF"/>
    <w:sectPr w:rsidR="001204FF" w:rsidSect="002E51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6D"/>
    <w:rsid w:val="00005EBA"/>
    <w:rsid w:val="00006708"/>
    <w:rsid w:val="00006929"/>
    <w:rsid w:val="00023205"/>
    <w:rsid w:val="000463B7"/>
    <w:rsid w:val="000734EA"/>
    <w:rsid w:val="00075B79"/>
    <w:rsid w:val="00081ABC"/>
    <w:rsid w:val="000848AA"/>
    <w:rsid w:val="000A4CE2"/>
    <w:rsid w:val="000A781A"/>
    <w:rsid w:val="000A7FB4"/>
    <w:rsid w:val="000B464E"/>
    <w:rsid w:val="000C731C"/>
    <w:rsid w:val="000D10BD"/>
    <w:rsid w:val="000D3885"/>
    <w:rsid w:val="00100D8B"/>
    <w:rsid w:val="001204FF"/>
    <w:rsid w:val="001300DE"/>
    <w:rsid w:val="0013508C"/>
    <w:rsid w:val="00143735"/>
    <w:rsid w:val="00155A3C"/>
    <w:rsid w:val="0017549D"/>
    <w:rsid w:val="00190102"/>
    <w:rsid w:val="001E40F0"/>
    <w:rsid w:val="002106C5"/>
    <w:rsid w:val="002176B3"/>
    <w:rsid w:val="00222B2B"/>
    <w:rsid w:val="00235D38"/>
    <w:rsid w:val="00282E84"/>
    <w:rsid w:val="002846A8"/>
    <w:rsid w:val="002977C0"/>
    <w:rsid w:val="002A66D7"/>
    <w:rsid w:val="002C5AE0"/>
    <w:rsid w:val="002E511D"/>
    <w:rsid w:val="002E51B3"/>
    <w:rsid w:val="0030504A"/>
    <w:rsid w:val="00317A1A"/>
    <w:rsid w:val="00341A35"/>
    <w:rsid w:val="00345DD4"/>
    <w:rsid w:val="00361DAD"/>
    <w:rsid w:val="003C1454"/>
    <w:rsid w:val="004245D8"/>
    <w:rsid w:val="00431027"/>
    <w:rsid w:val="00437227"/>
    <w:rsid w:val="004426C4"/>
    <w:rsid w:val="00453DFB"/>
    <w:rsid w:val="0048022C"/>
    <w:rsid w:val="004827C4"/>
    <w:rsid w:val="00486836"/>
    <w:rsid w:val="004C32BF"/>
    <w:rsid w:val="004E67EA"/>
    <w:rsid w:val="00520A5C"/>
    <w:rsid w:val="0054140E"/>
    <w:rsid w:val="00551B10"/>
    <w:rsid w:val="00595365"/>
    <w:rsid w:val="005A2796"/>
    <w:rsid w:val="005B0EEF"/>
    <w:rsid w:val="005C2354"/>
    <w:rsid w:val="005E15AB"/>
    <w:rsid w:val="005F6943"/>
    <w:rsid w:val="00605920"/>
    <w:rsid w:val="00615585"/>
    <w:rsid w:val="006176E1"/>
    <w:rsid w:val="006367EA"/>
    <w:rsid w:val="006423E5"/>
    <w:rsid w:val="00645924"/>
    <w:rsid w:val="006642AA"/>
    <w:rsid w:val="006703D2"/>
    <w:rsid w:val="00673689"/>
    <w:rsid w:val="006823F5"/>
    <w:rsid w:val="00686DE7"/>
    <w:rsid w:val="00687A93"/>
    <w:rsid w:val="0069158B"/>
    <w:rsid w:val="006A2ED0"/>
    <w:rsid w:val="006C027C"/>
    <w:rsid w:val="006E24F1"/>
    <w:rsid w:val="006E7AC5"/>
    <w:rsid w:val="007100EA"/>
    <w:rsid w:val="0071143E"/>
    <w:rsid w:val="007119E4"/>
    <w:rsid w:val="0072033E"/>
    <w:rsid w:val="00752F6D"/>
    <w:rsid w:val="00755979"/>
    <w:rsid w:val="00760B49"/>
    <w:rsid w:val="00761CD0"/>
    <w:rsid w:val="00763DF4"/>
    <w:rsid w:val="00774DC4"/>
    <w:rsid w:val="007800AF"/>
    <w:rsid w:val="007A443A"/>
    <w:rsid w:val="007B33F2"/>
    <w:rsid w:val="007B666D"/>
    <w:rsid w:val="007C051C"/>
    <w:rsid w:val="007C4803"/>
    <w:rsid w:val="007E5749"/>
    <w:rsid w:val="007E59B9"/>
    <w:rsid w:val="007E7636"/>
    <w:rsid w:val="00802C83"/>
    <w:rsid w:val="00813543"/>
    <w:rsid w:val="00815F79"/>
    <w:rsid w:val="0084165C"/>
    <w:rsid w:val="00851749"/>
    <w:rsid w:val="0085427A"/>
    <w:rsid w:val="008716D8"/>
    <w:rsid w:val="00897900"/>
    <w:rsid w:val="008B31C5"/>
    <w:rsid w:val="008C0C8D"/>
    <w:rsid w:val="008C7BD1"/>
    <w:rsid w:val="008D2B28"/>
    <w:rsid w:val="00914910"/>
    <w:rsid w:val="009238D1"/>
    <w:rsid w:val="009311DA"/>
    <w:rsid w:val="009A1652"/>
    <w:rsid w:val="009B1042"/>
    <w:rsid w:val="00A2497A"/>
    <w:rsid w:val="00A57A25"/>
    <w:rsid w:val="00A7788D"/>
    <w:rsid w:val="00AA3E94"/>
    <w:rsid w:val="00AD0FF2"/>
    <w:rsid w:val="00AF151E"/>
    <w:rsid w:val="00B06877"/>
    <w:rsid w:val="00B15E06"/>
    <w:rsid w:val="00B31C44"/>
    <w:rsid w:val="00B64E92"/>
    <w:rsid w:val="00B821A5"/>
    <w:rsid w:val="00B84D6F"/>
    <w:rsid w:val="00BF0F97"/>
    <w:rsid w:val="00C00F4A"/>
    <w:rsid w:val="00C01BA8"/>
    <w:rsid w:val="00C07015"/>
    <w:rsid w:val="00C33970"/>
    <w:rsid w:val="00C56DB1"/>
    <w:rsid w:val="00C81DBA"/>
    <w:rsid w:val="00CB5AE6"/>
    <w:rsid w:val="00CC2A45"/>
    <w:rsid w:val="00CE30AA"/>
    <w:rsid w:val="00D05C45"/>
    <w:rsid w:val="00D33C92"/>
    <w:rsid w:val="00D719D8"/>
    <w:rsid w:val="00D77F1C"/>
    <w:rsid w:val="00D834DF"/>
    <w:rsid w:val="00D87CD1"/>
    <w:rsid w:val="00D903A0"/>
    <w:rsid w:val="00D93C92"/>
    <w:rsid w:val="00D97B7E"/>
    <w:rsid w:val="00DA5E8A"/>
    <w:rsid w:val="00DE5A25"/>
    <w:rsid w:val="00E03094"/>
    <w:rsid w:val="00E45BEC"/>
    <w:rsid w:val="00E46B33"/>
    <w:rsid w:val="00E512E9"/>
    <w:rsid w:val="00E551B6"/>
    <w:rsid w:val="00E560CA"/>
    <w:rsid w:val="00E62F96"/>
    <w:rsid w:val="00E70156"/>
    <w:rsid w:val="00EA170C"/>
    <w:rsid w:val="00EA3126"/>
    <w:rsid w:val="00EE1294"/>
    <w:rsid w:val="00EE454B"/>
    <w:rsid w:val="00F16A05"/>
    <w:rsid w:val="00F21D22"/>
    <w:rsid w:val="00F35DD9"/>
    <w:rsid w:val="00F41CC3"/>
    <w:rsid w:val="00F44F54"/>
    <w:rsid w:val="00F67A05"/>
    <w:rsid w:val="00F81B9F"/>
    <w:rsid w:val="00F84297"/>
    <w:rsid w:val="00F965DC"/>
    <w:rsid w:val="00FC2E18"/>
    <w:rsid w:val="00FF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E5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5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1F1B-93AE-4AEC-95BB-D5EA1AC0D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2024-04-27T08:02:00Z</dcterms:created>
  <dcterms:modified xsi:type="dcterms:W3CDTF">2024-04-27T08:02:00Z</dcterms:modified>
</cp:coreProperties>
</file>